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A12" w:rsidRDefault="00A40A12" w:rsidP="00A40A12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Кировское областное государственное общеобразовательное бюджетное учреждение </w:t>
      </w:r>
      <w:r>
        <w:rPr>
          <w:rFonts w:eastAsia="Calibri"/>
          <w:sz w:val="28"/>
          <w:szCs w:val="28"/>
          <w:lang w:eastAsia="en-US"/>
        </w:rPr>
        <w:br/>
        <w:t xml:space="preserve">средняя школа </w:t>
      </w:r>
      <w:proofErr w:type="spellStart"/>
      <w:r>
        <w:rPr>
          <w:rFonts w:eastAsia="Calibri"/>
          <w:sz w:val="28"/>
          <w:szCs w:val="28"/>
          <w:lang w:eastAsia="en-US"/>
        </w:rPr>
        <w:t>пгт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Подосиновец Кировской области</w:t>
      </w:r>
    </w:p>
    <w:p w:rsidR="00A40A12" w:rsidRDefault="00A40A12" w:rsidP="00A40A12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6410325</wp:posOffset>
                </wp:positionH>
                <wp:positionV relativeFrom="paragraph">
                  <wp:posOffset>125730</wp:posOffset>
                </wp:positionV>
                <wp:extent cx="2971800" cy="275590"/>
                <wp:effectExtent l="0" t="0" r="0" b="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5DC" w:rsidRDefault="00B475DC" w:rsidP="00A40A12">
                            <w:pPr>
                              <w:pStyle w:val="Defaul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07" o:spid="_x0000_s1026" type="#_x0000_t202" style="position:absolute;margin-left:504.75pt;margin-top:9.9pt;width:234pt;height:21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" stroked="f">
                <v:textbox>
                  <w:txbxContent>
                    <w:p w:rsidR="00B475DC" w:rsidRDefault="00B475DC" w:rsidP="00A40A12">
                      <w:pPr>
                        <w:pStyle w:val="Defaul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121285</wp:posOffset>
                </wp:positionV>
                <wp:extent cx="2714625" cy="272415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5DC" w:rsidRDefault="00B475DC" w:rsidP="00A40A1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-10.2pt;margin-top:9.55pt;width:213.75pt;height:21.4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" stroked="f">
                <v:textbox style="mso-fit-shape-to-text:t">
                  <w:txbxContent>
                    <w:p w:rsidR="00B475DC" w:rsidRDefault="00B475DC" w:rsidP="00A40A12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123190</wp:posOffset>
                </wp:positionV>
                <wp:extent cx="2343150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5DC" w:rsidRDefault="00B475DC" w:rsidP="00A40A1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3" o:spid="_x0000_s1028" type="#_x0000_t202" style="position:absolute;margin-left:263.55pt;margin-top:9.7pt;width:184.5pt;height:21.4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" stroked="f">
                <v:textbox style="mso-fit-shape-to-text:t">
                  <w:txbxContent>
                    <w:p w:rsidR="00B475DC" w:rsidRDefault="00B475DC" w:rsidP="00A40A12"/>
                  </w:txbxContent>
                </v:textbox>
              </v:shape>
            </w:pict>
          </mc:Fallback>
        </mc:AlternateContent>
      </w:r>
    </w:p>
    <w:p w:rsidR="00A40A12" w:rsidRDefault="00A40A12" w:rsidP="00A40A12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A40A12" w:rsidRDefault="00A40A12" w:rsidP="00A40A12">
      <w:pPr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РАБОЧАЯ ПРОГРАММА</w:t>
      </w:r>
    </w:p>
    <w:p w:rsidR="00A40A12" w:rsidRDefault="00A40A12" w:rsidP="00A40A12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по предмету</w:t>
      </w:r>
      <w:r w:rsidR="00272B18">
        <w:rPr>
          <w:rFonts w:eastAsia="Calibri"/>
          <w:b/>
          <w:sz w:val="28"/>
          <w:szCs w:val="28"/>
        </w:rPr>
        <w:t xml:space="preserve"> «Р</w:t>
      </w:r>
      <w:r>
        <w:rPr>
          <w:rFonts w:eastAsia="Calibri"/>
          <w:b/>
          <w:sz w:val="28"/>
          <w:szCs w:val="28"/>
        </w:rPr>
        <w:t>одной язык</w:t>
      </w:r>
      <w:r w:rsidR="00272B18" w:rsidRPr="00272B18">
        <w:rPr>
          <w:rFonts w:eastAsia="Calibri"/>
          <w:b/>
          <w:sz w:val="28"/>
          <w:szCs w:val="28"/>
        </w:rPr>
        <w:t xml:space="preserve"> </w:t>
      </w:r>
      <w:r w:rsidR="00272B18">
        <w:rPr>
          <w:rFonts w:eastAsia="Calibri"/>
          <w:b/>
          <w:sz w:val="28"/>
          <w:szCs w:val="28"/>
        </w:rPr>
        <w:t>(русский)</w:t>
      </w:r>
      <w:r>
        <w:rPr>
          <w:rFonts w:eastAsia="Calibri"/>
          <w:b/>
          <w:sz w:val="28"/>
          <w:szCs w:val="28"/>
        </w:rPr>
        <w:t>»</w:t>
      </w:r>
    </w:p>
    <w:p w:rsidR="00A40A12" w:rsidRDefault="00A40A12" w:rsidP="00A40A12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(предметная область « Родной язык и литературное чтение на родном языке»)</w:t>
      </w:r>
    </w:p>
    <w:p w:rsidR="00A40A12" w:rsidRDefault="00A40A12" w:rsidP="00A40A12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1-4 классы</w:t>
      </w:r>
    </w:p>
    <w:p w:rsidR="00A40A12" w:rsidRDefault="00A40A12" w:rsidP="00A40A12">
      <w:pPr>
        <w:spacing w:line="276" w:lineRule="auto"/>
        <w:jc w:val="right"/>
        <w:rPr>
          <w:rFonts w:eastAsia="Calibri"/>
        </w:rPr>
      </w:pPr>
    </w:p>
    <w:p w:rsidR="00A40A12" w:rsidRDefault="00A40A12" w:rsidP="00A40A12">
      <w:pPr>
        <w:spacing w:line="276" w:lineRule="auto"/>
        <w:jc w:val="right"/>
        <w:rPr>
          <w:rFonts w:eastAsia="Calibri"/>
        </w:rPr>
      </w:pPr>
    </w:p>
    <w:p w:rsidR="00A40A12" w:rsidRDefault="00A40A12" w:rsidP="00A40A12">
      <w:pPr>
        <w:spacing w:line="276" w:lineRule="auto"/>
        <w:jc w:val="right"/>
        <w:rPr>
          <w:rFonts w:eastAsia="Calibri"/>
        </w:rPr>
      </w:pPr>
    </w:p>
    <w:p w:rsidR="00A40A12" w:rsidRDefault="00A40A12" w:rsidP="00A40A12">
      <w:pPr>
        <w:spacing w:line="276" w:lineRule="auto"/>
        <w:jc w:val="right"/>
        <w:rPr>
          <w:rFonts w:eastAsia="Calibri"/>
        </w:rPr>
      </w:pPr>
    </w:p>
    <w:p w:rsidR="00642AF2" w:rsidRDefault="00A40A12" w:rsidP="00A40A12">
      <w:pPr>
        <w:spacing w:line="276" w:lineRule="auto"/>
        <w:jc w:val="right"/>
        <w:rPr>
          <w:rFonts w:eastAsia="Calibri"/>
        </w:rPr>
      </w:pPr>
      <w:r>
        <w:rPr>
          <w:rFonts w:eastAsia="Calibri"/>
        </w:rPr>
        <w:t>Составители программы  учителя начальных классов:</w:t>
      </w:r>
    </w:p>
    <w:p w:rsidR="00642AF2" w:rsidRDefault="00642AF2" w:rsidP="00A40A12">
      <w:pPr>
        <w:spacing w:line="276" w:lineRule="auto"/>
        <w:jc w:val="right"/>
        <w:rPr>
          <w:rFonts w:eastAsia="Calibri"/>
        </w:rPr>
      </w:pPr>
      <w:r>
        <w:rPr>
          <w:rFonts w:eastAsia="Calibri"/>
        </w:rPr>
        <w:t xml:space="preserve">1 класс: </w:t>
      </w:r>
      <w:proofErr w:type="spellStart"/>
      <w:r>
        <w:rPr>
          <w:rFonts w:eastAsia="Calibri"/>
        </w:rPr>
        <w:t>Чебыкина</w:t>
      </w:r>
      <w:proofErr w:type="spellEnd"/>
      <w:r>
        <w:rPr>
          <w:rFonts w:eastAsia="Calibri"/>
        </w:rPr>
        <w:t xml:space="preserve"> А.А., Филева Т.Ю.</w:t>
      </w:r>
    </w:p>
    <w:p w:rsidR="00A40A12" w:rsidRDefault="00642AF2" w:rsidP="00A40A12">
      <w:pPr>
        <w:spacing w:line="276" w:lineRule="auto"/>
        <w:jc w:val="right"/>
        <w:rPr>
          <w:rFonts w:eastAsia="Calibri"/>
        </w:rPr>
      </w:pPr>
      <w:r>
        <w:rPr>
          <w:rFonts w:eastAsia="Calibri"/>
        </w:rPr>
        <w:t xml:space="preserve">2 класс: </w:t>
      </w:r>
      <w:proofErr w:type="spellStart"/>
      <w:r>
        <w:rPr>
          <w:rFonts w:eastAsia="Calibri"/>
        </w:rPr>
        <w:t>Труфакина</w:t>
      </w:r>
      <w:proofErr w:type="spellEnd"/>
      <w:r>
        <w:rPr>
          <w:rFonts w:eastAsia="Calibri"/>
        </w:rPr>
        <w:t xml:space="preserve"> О.Н. Замятина О.М.</w:t>
      </w:r>
      <w:r w:rsidR="00A40A12">
        <w:rPr>
          <w:rFonts w:eastAsia="Calibri"/>
        </w:rPr>
        <w:t xml:space="preserve"> </w:t>
      </w:r>
    </w:p>
    <w:p w:rsidR="00A40A12" w:rsidRDefault="00642AF2" w:rsidP="00A40A12">
      <w:pPr>
        <w:spacing w:line="276" w:lineRule="auto"/>
        <w:jc w:val="right"/>
      </w:pPr>
      <w:r>
        <w:t>3</w:t>
      </w:r>
      <w:r w:rsidR="00A40A12">
        <w:t xml:space="preserve"> </w:t>
      </w:r>
      <w:proofErr w:type="spellStart"/>
      <w:r w:rsidR="00A40A12">
        <w:t>кл</w:t>
      </w:r>
      <w:proofErr w:type="spellEnd"/>
      <w:r w:rsidR="00A40A12">
        <w:t xml:space="preserve">: Залесова С.В., </w:t>
      </w:r>
      <w:proofErr w:type="spellStart"/>
      <w:r w:rsidR="00A40A12">
        <w:t>Мергасова</w:t>
      </w:r>
      <w:proofErr w:type="spellEnd"/>
      <w:r w:rsidR="00A40A12">
        <w:t xml:space="preserve"> Т.В.</w:t>
      </w:r>
    </w:p>
    <w:p w:rsidR="00A40A12" w:rsidRDefault="00A40A12" w:rsidP="00A40A12">
      <w:pPr>
        <w:jc w:val="center"/>
        <w:rPr>
          <w:sz w:val="28"/>
          <w:szCs w:val="28"/>
        </w:rPr>
      </w:pPr>
    </w:p>
    <w:p w:rsidR="00A40A12" w:rsidRDefault="00A40A12" w:rsidP="00A40A12">
      <w:pPr>
        <w:jc w:val="center"/>
        <w:rPr>
          <w:sz w:val="28"/>
          <w:szCs w:val="28"/>
        </w:rPr>
      </w:pPr>
    </w:p>
    <w:p w:rsidR="00A40A12" w:rsidRDefault="00A40A12" w:rsidP="00A40A12">
      <w:pPr>
        <w:jc w:val="center"/>
        <w:rPr>
          <w:sz w:val="28"/>
          <w:szCs w:val="28"/>
        </w:rPr>
      </w:pPr>
    </w:p>
    <w:p w:rsidR="00642AF2" w:rsidRDefault="00642AF2" w:rsidP="00A40A12">
      <w:pPr>
        <w:jc w:val="center"/>
        <w:rPr>
          <w:sz w:val="28"/>
          <w:szCs w:val="28"/>
        </w:rPr>
      </w:pPr>
    </w:p>
    <w:p w:rsidR="00642AF2" w:rsidRDefault="00642AF2" w:rsidP="00A40A12">
      <w:pPr>
        <w:jc w:val="center"/>
        <w:rPr>
          <w:sz w:val="28"/>
          <w:szCs w:val="28"/>
        </w:rPr>
      </w:pPr>
    </w:p>
    <w:p w:rsidR="00642AF2" w:rsidRDefault="00642AF2" w:rsidP="00A40A12">
      <w:pPr>
        <w:jc w:val="center"/>
        <w:rPr>
          <w:sz w:val="28"/>
          <w:szCs w:val="28"/>
        </w:rPr>
      </w:pPr>
    </w:p>
    <w:p w:rsidR="00642AF2" w:rsidRDefault="00642AF2" w:rsidP="00A40A12">
      <w:pPr>
        <w:jc w:val="center"/>
        <w:rPr>
          <w:sz w:val="28"/>
          <w:szCs w:val="28"/>
        </w:rPr>
      </w:pPr>
    </w:p>
    <w:p w:rsidR="00A40A12" w:rsidRDefault="00A40A12" w:rsidP="00A40A1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Подосиновец</w:t>
      </w:r>
    </w:p>
    <w:p w:rsidR="00A40A12" w:rsidRDefault="00A40A12" w:rsidP="00A40A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642AF2">
        <w:rPr>
          <w:b/>
          <w:sz w:val="28"/>
          <w:szCs w:val="28"/>
        </w:rPr>
        <w:t>21</w:t>
      </w:r>
    </w:p>
    <w:p w:rsidR="00A40A12" w:rsidRDefault="00A40A12" w:rsidP="00A40A12">
      <w:pPr>
        <w:jc w:val="center"/>
        <w:rPr>
          <w:b/>
          <w:sz w:val="28"/>
          <w:szCs w:val="28"/>
        </w:rPr>
      </w:pPr>
    </w:p>
    <w:p w:rsidR="00A40A12" w:rsidRDefault="00A40A12" w:rsidP="00A40A12">
      <w:pPr>
        <w:jc w:val="center"/>
        <w:rPr>
          <w:b/>
          <w:sz w:val="28"/>
          <w:szCs w:val="28"/>
        </w:rPr>
      </w:pPr>
    </w:p>
    <w:p w:rsidR="00A40A12" w:rsidRDefault="00A40A12" w:rsidP="00A40A12">
      <w:pPr>
        <w:jc w:val="center"/>
        <w:rPr>
          <w:b/>
          <w:sz w:val="28"/>
          <w:szCs w:val="28"/>
        </w:rPr>
      </w:pPr>
    </w:p>
    <w:p w:rsidR="00A40A12" w:rsidRDefault="00A40A12" w:rsidP="00A40A12">
      <w:pPr>
        <w:jc w:val="center"/>
        <w:rPr>
          <w:b/>
          <w:sz w:val="28"/>
          <w:szCs w:val="28"/>
        </w:rPr>
      </w:pPr>
    </w:p>
    <w:p w:rsidR="005704AD" w:rsidRPr="00003A18" w:rsidRDefault="00A40A12" w:rsidP="005704A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003A18">
        <w:rPr>
          <w:sz w:val="28"/>
          <w:szCs w:val="28"/>
        </w:rPr>
        <w:t>Рабочая программа по предмету «Русский родной язык», предметная область «</w:t>
      </w:r>
      <w:r w:rsidRPr="00003A18">
        <w:rPr>
          <w:rFonts w:eastAsia="Calibri"/>
          <w:sz w:val="28"/>
          <w:szCs w:val="28"/>
        </w:rPr>
        <w:t>Родной язык и литературное чтение на родном языке</w:t>
      </w:r>
      <w:r w:rsidRPr="00003A18">
        <w:rPr>
          <w:sz w:val="28"/>
          <w:szCs w:val="28"/>
        </w:rPr>
        <w:t>», составлена в соответствии с ФГОС НОО</w:t>
      </w:r>
      <w:r w:rsidRPr="00C17E80">
        <w:t xml:space="preserve">, </w:t>
      </w:r>
      <w:r w:rsidRPr="00D918E6">
        <w:rPr>
          <w:sz w:val="28"/>
          <w:szCs w:val="28"/>
        </w:rPr>
        <w:t xml:space="preserve">на основе требований федерального государственного образовательного стандарта начального общего образования (приказ Министерства образования и науки Российской Федерации от 6 октября 2009 года № 373 «Об утверждении федерального государственного образовательного стандарта начального общего образования» в редакции приказа </w:t>
      </w:r>
      <w:proofErr w:type="spellStart"/>
      <w:r w:rsidRPr="00D918E6">
        <w:rPr>
          <w:sz w:val="28"/>
          <w:szCs w:val="28"/>
        </w:rPr>
        <w:t>Минобрнауки</w:t>
      </w:r>
      <w:proofErr w:type="spellEnd"/>
      <w:r w:rsidRPr="00D918E6">
        <w:rPr>
          <w:sz w:val="28"/>
          <w:szCs w:val="28"/>
        </w:rPr>
        <w:t xml:space="preserve"> России от 31 декабря 2015 г. № 1576) к результатам освоения основной образовательной программы начального общего  образования</w:t>
      </w:r>
      <w:r w:rsidR="006C08ED">
        <w:rPr>
          <w:sz w:val="28"/>
          <w:szCs w:val="28"/>
        </w:rPr>
        <w:t xml:space="preserve"> по учебному предмету «Р</w:t>
      </w:r>
      <w:r w:rsidRPr="00D918E6">
        <w:rPr>
          <w:sz w:val="28"/>
          <w:szCs w:val="28"/>
        </w:rPr>
        <w:t>одной язык</w:t>
      </w:r>
      <w:r w:rsidR="006C08ED" w:rsidRPr="006C08ED">
        <w:rPr>
          <w:sz w:val="28"/>
          <w:szCs w:val="28"/>
        </w:rPr>
        <w:t xml:space="preserve"> </w:t>
      </w:r>
      <w:r w:rsidR="006C08ED">
        <w:rPr>
          <w:sz w:val="28"/>
          <w:szCs w:val="28"/>
        </w:rPr>
        <w:t>(русский)</w:t>
      </w:r>
      <w:r w:rsidRPr="00D918E6">
        <w:rPr>
          <w:sz w:val="28"/>
          <w:szCs w:val="28"/>
        </w:rPr>
        <w:t xml:space="preserve">», входящему в образовательную область «Родной язык и литературное </w:t>
      </w:r>
      <w:r w:rsidR="005704AD">
        <w:rPr>
          <w:sz w:val="28"/>
          <w:szCs w:val="28"/>
        </w:rPr>
        <w:t xml:space="preserve">чтение на родном языке», с учетом </w:t>
      </w:r>
      <w:r w:rsidR="005704AD" w:rsidRPr="00003A18">
        <w:rPr>
          <w:sz w:val="28"/>
          <w:szCs w:val="28"/>
        </w:rPr>
        <w:t xml:space="preserve">примерной программы </w:t>
      </w:r>
      <w:r w:rsidR="005704AD" w:rsidRPr="00003A18">
        <w:rPr>
          <w:rFonts w:eastAsiaTheme="minorHAnsi"/>
          <w:sz w:val="28"/>
          <w:szCs w:val="28"/>
        </w:rPr>
        <w:t xml:space="preserve">О. М. Александровой, Л. А. Вербицкой, С. И. Богданова, Е. И. Казаковой, М. И. Кузнецовой, Л. В. </w:t>
      </w:r>
      <w:proofErr w:type="spellStart"/>
      <w:r w:rsidR="005704AD" w:rsidRPr="00003A18">
        <w:rPr>
          <w:rFonts w:eastAsiaTheme="minorHAnsi"/>
          <w:sz w:val="28"/>
          <w:szCs w:val="28"/>
        </w:rPr>
        <w:t>Петленко</w:t>
      </w:r>
      <w:proofErr w:type="spellEnd"/>
      <w:r w:rsidR="005704AD" w:rsidRPr="00003A18">
        <w:rPr>
          <w:rFonts w:eastAsiaTheme="minorHAnsi"/>
          <w:sz w:val="28"/>
          <w:szCs w:val="28"/>
        </w:rPr>
        <w:t>, В. Ю. Романовой, Рябининой Л. А., Соколовой О. В.</w:t>
      </w:r>
    </w:p>
    <w:p w:rsidR="005704AD" w:rsidRPr="00003A18" w:rsidRDefault="005704AD" w:rsidP="005704AD">
      <w:pPr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6C08ED" w:rsidRPr="00003A18" w:rsidRDefault="005704AD" w:rsidP="00003A18">
      <w:pPr>
        <w:numPr>
          <w:ilvl w:val="0"/>
          <w:numId w:val="1"/>
        </w:numPr>
        <w:jc w:val="center"/>
        <w:rPr>
          <w:b/>
          <w:u w:val="single"/>
        </w:rPr>
      </w:pPr>
      <w:r w:rsidRPr="00C17E80">
        <w:rPr>
          <w:b/>
          <w:u w:val="single"/>
        </w:rPr>
        <w:t>Планируемые результа</w:t>
      </w:r>
      <w:r w:rsidR="00272B18">
        <w:rPr>
          <w:b/>
          <w:u w:val="single"/>
        </w:rPr>
        <w:t>ты освоения учебного предмета «Р</w:t>
      </w:r>
      <w:r>
        <w:rPr>
          <w:b/>
          <w:u w:val="single"/>
        </w:rPr>
        <w:t xml:space="preserve">одной </w:t>
      </w:r>
      <w:r w:rsidRPr="00C17E80">
        <w:rPr>
          <w:b/>
          <w:u w:val="single"/>
        </w:rPr>
        <w:t>язык</w:t>
      </w:r>
      <w:r w:rsidR="00272B18" w:rsidRPr="00272B18">
        <w:rPr>
          <w:b/>
          <w:u w:val="single"/>
        </w:rPr>
        <w:t xml:space="preserve"> </w:t>
      </w:r>
      <w:r w:rsidR="00272B18">
        <w:rPr>
          <w:b/>
          <w:u w:val="single"/>
        </w:rPr>
        <w:t>(р</w:t>
      </w:r>
      <w:r w:rsidR="00272B18" w:rsidRPr="00C17E80">
        <w:rPr>
          <w:b/>
          <w:u w:val="single"/>
        </w:rPr>
        <w:t>усский</w:t>
      </w:r>
      <w:r w:rsidR="00272B18">
        <w:rPr>
          <w:b/>
          <w:u w:val="single"/>
        </w:rPr>
        <w:t>)</w:t>
      </w:r>
      <w:r w:rsidRPr="00C17E80">
        <w:rPr>
          <w:b/>
          <w:u w:val="single"/>
        </w:rPr>
        <w:t>»</w:t>
      </w:r>
      <w:bookmarkStart w:id="0" w:name="_GoBack"/>
      <w:bookmarkEnd w:id="0"/>
    </w:p>
    <w:p w:rsidR="005704AD" w:rsidRDefault="005704AD" w:rsidP="005704AD">
      <w:pPr>
        <w:ind w:left="1080"/>
        <w:rPr>
          <w:b/>
          <w:u w:val="single"/>
        </w:rPr>
      </w:pPr>
    </w:p>
    <w:p w:rsidR="005704AD" w:rsidRDefault="005704AD" w:rsidP="005704AD">
      <w:pPr>
        <w:ind w:firstLine="567"/>
        <w:jc w:val="both"/>
        <w:rPr>
          <w:lang w:eastAsia="ru-RU"/>
        </w:rPr>
      </w:pPr>
      <w:r>
        <w:rPr>
          <w:lang w:eastAsia="ru-RU"/>
        </w:rPr>
        <w:t xml:space="preserve">Изучение предмета «Русский родной язык» в 1 классе обеспечивает достижение </w:t>
      </w:r>
      <w:r w:rsidRPr="00341F5C">
        <w:rPr>
          <w:b/>
          <w:lang w:eastAsia="ru-RU"/>
        </w:rPr>
        <w:t>предметных результатов</w:t>
      </w:r>
      <w:r>
        <w:rPr>
          <w:b/>
          <w:lang w:eastAsia="ru-RU"/>
        </w:rPr>
        <w:t xml:space="preserve"> </w:t>
      </w:r>
      <w:r>
        <w:rPr>
          <w:lang w:eastAsia="ru-RU"/>
        </w:rPr>
        <w:t>освоения курса  в соответствии с требованиями федерального государственного образовательного стандарта начального общего образования. Система планируемых результатов дает представление о том, какими именно учебными действиями в отношении знаний, умений, навыков по курсу русского родного языка, а также личностными, познавательными, регулятивными и коммуникативными учебными действиями овладеют обучающиеся в ходе освоения содержания учебного предмета «Русский родной язык» в 1-м классе.</w:t>
      </w:r>
    </w:p>
    <w:p w:rsidR="005704AD" w:rsidRDefault="005704AD" w:rsidP="005704AD">
      <w:pPr>
        <w:ind w:firstLine="567"/>
        <w:jc w:val="both"/>
        <w:rPr>
          <w:lang w:eastAsia="ru-RU"/>
        </w:rPr>
      </w:pPr>
      <w:r>
        <w:rPr>
          <w:b/>
          <w:lang w:eastAsia="ru-RU"/>
        </w:rPr>
        <w:t xml:space="preserve">Предметные результаты </w:t>
      </w:r>
      <w:r>
        <w:rPr>
          <w:lang w:eastAsia="ru-RU"/>
        </w:rPr>
        <w:t xml:space="preserve">изучения учебного предмета «Русский родной язык» на уровне </w:t>
      </w:r>
      <w:proofErr w:type="spellStart"/>
      <w:r>
        <w:rPr>
          <w:lang w:eastAsia="ru-RU"/>
        </w:rPr>
        <w:t>наального</w:t>
      </w:r>
      <w:proofErr w:type="spellEnd"/>
      <w:r>
        <w:rPr>
          <w:lang w:eastAsia="ru-RU"/>
        </w:rPr>
        <w:t xml:space="preserve"> общего образования ориентированы на применение знаний, умений и навыков в учебных ситуациях и реальных жизненных условиях.</w:t>
      </w:r>
    </w:p>
    <w:p w:rsidR="005704AD" w:rsidRDefault="005704AD" w:rsidP="005704AD">
      <w:pPr>
        <w:ind w:firstLine="567"/>
        <w:jc w:val="both"/>
        <w:rPr>
          <w:b/>
          <w:lang w:eastAsia="ru-RU"/>
        </w:rPr>
      </w:pPr>
      <w:r>
        <w:rPr>
          <w:lang w:eastAsia="ru-RU"/>
        </w:rPr>
        <w:t xml:space="preserve">В конце первого года изучения курса русского родного языка в начальной школе обучающийся при реализации </w:t>
      </w:r>
      <w:r>
        <w:rPr>
          <w:b/>
          <w:lang w:eastAsia="ru-RU"/>
        </w:rPr>
        <w:t>содержательной линии «Русский язык: прошлое и настоящее»</w:t>
      </w:r>
    </w:p>
    <w:p w:rsidR="005704AD" w:rsidRDefault="005704AD" w:rsidP="005704AD">
      <w:pPr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>научится:</w:t>
      </w:r>
    </w:p>
    <w:p w:rsidR="005704AD" w:rsidRDefault="005704AD" w:rsidP="005704AD">
      <w:pPr>
        <w:pStyle w:val="a3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распозна</w:t>
      </w:r>
      <w:r w:rsidRPr="00FB603C">
        <w:rPr>
          <w:rFonts w:ascii="Times New Roman" w:hAnsi="Times New Roman"/>
          <w:sz w:val="24"/>
          <w:szCs w:val="24"/>
          <w:lang w:eastAsia="ru-RU"/>
        </w:rPr>
        <w:t>вать слова, обозначающие предметы традиционного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русского быта (дом, одежда), понимать значение устаревших слов по указанной тематике;</w:t>
      </w:r>
    </w:p>
    <w:p w:rsidR="005704AD" w:rsidRDefault="005704AD" w:rsidP="005704AD">
      <w:pPr>
        <w:pStyle w:val="a3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использовать словарные статьи учебника для определения лексического значения слова;</w:t>
      </w:r>
    </w:p>
    <w:p w:rsidR="005704AD" w:rsidRPr="00FB603C" w:rsidRDefault="005704AD" w:rsidP="005704AD">
      <w:pPr>
        <w:pStyle w:val="a3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понимать значение русских пословиц и поговорок, связанных с изученными темами;</w:t>
      </w:r>
    </w:p>
    <w:p w:rsidR="005704AD" w:rsidRDefault="005704AD" w:rsidP="005704AD">
      <w:pPr>
        <w:ind w:firstLine="567"/>
        <w:jc w:val="both"/>
        <w:rPr>
          <w:b/>
          <w:lang w:eastAsia="ru-RU"/>
        </w:rPr>
      </w:pPr>
      <w:r>
        <w:rPr>
          <w:lang w:eastAsia="ru-RU"/>
        </w:rPr>
        <w:lastRenderedPageBreak/>
        <w:t xml:space="preserve">при реализации </w:t>
      </w:r>
      <w:r>
        <w:rPr>
          <w:b/>
          <w:lang w:eastAsia="ru-RU"/>
        </w:rPr>
        <w:t>содержательной линии «Язык в действии»</w:t>
      </w:r>
    </w:p>
    <w:p w:rsidR="005704AD" w:rsidRDefault="005704AD" w:rsidP="005704AD">
      <w:pPr>
        <w:ind w:firstLine="567"/>
        <w:jc w:val="both"/>
        <w:rPr>
          <w:b/>
          <w:lang w:eastAsia="ru-RU"/>
        </w:rPr>
      </w:pPr>
      <w:r>
        <w:rPr>
          <w:b/>
          <w:lang w:eastAsia="ru-RU"/>
        </w:rPr>
        <w:t>научится:</w:t>
      </w:r>
    </w:p>
    <w:p w:rsidR="005704AD" w:rsidRPr="00FB603C" w:rsidRDefault="005704AD" w:rsidP="005704AD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произносить слова с правильным ударением (в рамках изученного);</w:t>
      </w:r>
    </w:p>
    <w:p w:rsidR="005704AD" w:rsidRPr="00FB603C" w:rsidRDefault="005704AD" w:rsidP="005704AD">
      <w:pPr>
        <w:pStyle w:val="a3"/>
        <w:numPr>
          <w:ilvl w:val="0"/>
          <w:numId w:val="3"/>
        </w:numPr>
        <w:spacing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осознавать смыслоразличительную роль ударения;</w:t>
      </w:r>
    </w:p>
    <w:p w:rsidR="005704AD" w:rsidRDefault="005704AD" w:rsidP="005704AD">
      <w:pPr>
        <w:tabs>
          <w:tab w:val="left" w:pos="615"/>
          <w:tab w:val="center" w:pos="7699"/>
        </w:tabs>
        <w:ind w:left="567"/>
        <w:jc w:val="both"/>
        <w:rPr>
          <w:b/>
        </w:rPr>
      </w:pPr>
      <w:r w:rsidRPr="009977DB">
        <w:t>при реализации</w:t>
      </w:r>
      <w:r>
        <w:rPr>
          <w:b/>
        </w:rPr>
        <w:t xml:space="preserve"> содержательной линии «Секреты речи и текста»</w:t>
      </w:r>
    </w:p>
    <w:p w:rsidR="005704AD" w:rsidRDefault="005704AD" w:rsidP="005704AD">
      <w:pPr>
        <w:tabs>
          <w:tab w:val="left" w:pos="615"/>
          <w:tab w:val="center" w:pos="7699"/>
        </w:tabs>
        <w:ind w:left="567"/>
        <w:jc w:val="both"/>
        <w:rPr>
          <w:b/>
        </w:rPr>
      </w:pPr>
      <w:r>
        <w:rPr>
          <w:b/>
        </w:rPr>
        <w:t>научится:</w:t>
      </w:r>
    </w:p>
    <w:p w:rsidR="005704AD" w:rsidRPr="009977DB" w:rsidRDefault="005704AD" w:rsidP="005704AD">
      <w:pPr>
        <w:pStyle w:val="a3"/>
        <w:numPr>
          <w:ilvl w:val="0"/>
          <w:numId w:val="4"/>
        </w:numPr>
        <w:tabs>
          <w:tab w:val="left" w:pos="615"/>
          <w:tab w:val="center" w:pos="7699"/>
        </w:tabs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этикетные формы обращения в официальной и неофициальной речевой ситуации;</w:t>
      </w:r>
    </w:p>
    <w:p w:rsidR="005704AD" w:rsidRPr="009977DB" w:rsidRDefault="005704AD" w:rsidP="005704AD">
      <w:pPr>
        <w:pStyle w:val="a3"/>
        <w:numPr>
          <w:ilvl w:val="0"/>
          <w:numId w:val="4"/>
        </w:numPr>
        <w:tabs>
          <w:tab w:val="left" w:pos="615"/>
          <w:tab w:val="center" w:pos="7699"/>
        </w:tabs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правилами корректного речевого поведения в ходе диалога;</w:t>
      </w:r>
    </w:p>
    <w:p w:rsidR="005704AD" w:rsidRPr="00597BDF" w:rsidRDefault="005704AD" w:rsidP="005704AD">
      <w:pPr>
        <w:pStyle w:val="a3"/>
        <w:numPr>
          <w:ilvl w:val="0"/>
          <w:numId w:val="4"/>
        </w:numPr>
        <w:tabs>
          <w:tab w:val="left" w:pos="615"/>
          <w:tab w:val="center" w:pos="7699"/>
        </w:tabs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5704AD" w:rsidRPr="00597BDF" w:rsidRDefault="005704AD" w:rsidP="005704AD">
      <w:pPr>
        <w:pStyle w:val="a3"/>
        <w:numPr>
          <w:ilvl w:val="0"/>
          <w:numId w:val="4"/>
        </w:numPr>
        <w:tabs>
          <w:tab w:val="left" w:pos="615"/>
          <w:tab w:val="center" w:pos="7699"/>
        </w:tabs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приемами слушания научно-познавательных и художественных текстов об истории языка и культуре русского народа;</w:t>
      </w:r>
    </w:p>
    <w:p w:rsidR="005704AD" w:rsidRPr="009977DB" w:rsidRDefault="005704AD" w:rsidP="005704AD">
      <w:pPr>
        <w:pStyle w:val="a3"/>
        <w:numPr>
          <w:ilvl w:val="0"/>
          <w:numId w:val="4"/>
        </w:numPr>
        <w:tabs>
          <w:tab w:val="left" w:pos="615"/>
          <w:tab w:val="center" w:pos="7699"/>
        </w:tabs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информацию прочитанного и прослушанного текста: выделять в нем наиболее существенные факты.</w:t>
      </w:r>
    </w:p>
    <w:p w:rsidR="00642AF2" w:rsidRPr="00642AF2" w:rsidRDefault="00642AF2" w:rsidP="00642AF2">
      <w:pPr>
        <w:shd w:val="clear" w:color="auto" w:fill="FFFFFF"/>
        <w:suppressAutoHyphens w:val="0"/>
        <w:jc w:val="center"/>
        <w:rPr>
          <w:color w:val="000000"/>
          <w:sz w:val="20"/>
          <w:szCs w:val="20"/>
          <w:lang w:eastAsia="ru-RU"/>
        </w:rPr>
      </w:pPr>
      <w:r w:rsidRPr="00642AF2">
        <w:rPr>
          <w:b/>
          <w:bCs/>
          <w:color w:val="000000"/>
          <w:sz w:val="32"/>
          <w:szCs w:val="32"/>
          <w:lang w:eastAsia="ru-RU"/>
        </w:rPr>
        <w:t>Планируемые результаты</w:t>
      </w:r>
    </w:p>
    <w:p w:rsidR="00642AF2" w:rsidRPr="00642AF2" w:rsidRDefault="00642AF2" w:rsidP="00642AF2">
      <w:pPr>
        <w:shd w:val="clear" w:color="auto" w:fill="FFFFFF"/>
        <w:suppressAutoHyphens w:val="0"/>
        <w:jc w:val="center"/>
        <w:rPr>
          <w:color w:val="000000"/>
          <w:sz w:val="20"/>
          <w:szCs w:val="20"/>
          <w:lang w:eastAsia="ru-RU"/>
        </w:rPr>
      </w:pPr>
      <w:r w:rsidRPr="00642AF2">
        <w:rPr>
          <w:b/>
          <w:bCs/>
          <w:color w:val="000000"/>
          <w:sz w:val="28"/>
          <w:szCs w:val="28"/>
          <w:lang w:eastAsia="ru-RU"/>
        </w:rPr>
        <w:t>2 класс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Обучающийся получит возможность для формирования </w:t>
      </w:r>
      <w:r w:rsidRPr="00642AF2">
        <w:rPr>
          <w:b/>
          <w:bCs/>
          <w:color w:val="000000"/>
          <w:lang w:eastAsia="ru-RU"/>
        </w:rPr>
        <w:t>личностных</w:t>
      </w:r>
      <w:r w:rsidRPr="00642AF2">
        <w:rPr>
          <w:color w:val="000000"/>
          <w:lang w:eastAsia="ru-RU"/>
        </w:rPr>
        <w:t> результатов:</w:t>
      </w:r>
    </w:p>
    <w:p w:rsidR="00642AF2" w:rsidRPr="00642AF2" w:rsidRDefault="00642AF2" w:rsidP="00642AF2">
      <w:pPr>
        <w:numPr>
          <w:ilvl w:val="0"/>
          <w:numId w:val="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представления о своей этнической принадлежности;</w:t>
      </w:r>
    </w:p>
    <w:p w:rsidR="00642AF2" w:rsidRPr="00642AF2" w:rsidRDefault="00642AF2" w:rsidP="00642AF2">
      <w:pPr>
        <w:numPr>
          <w:ilvl w:val="0"/>
          <w:numId w:val="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:rsidR="00642AF2" w:rsidRPr="00642AF2" w:rsidRDefault="00642AF2" w:rsidP="00642AF2">
      <w:pPr>
        <w:numPr>
          <w:ilvl w:val="0"/>
          <w:numId w:val="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положительного отношения к языковой деятельности;</w:t>
      </w:r>
    </w:p>
    <w:p w:rsidR="00642AF2" w:rsidRPr="00642AF2" w:rsidRDefault="00642AF2" w:rsidP="00642AF2">
      <w:pPr>
        <w:numPr>
          <w:ilvl w:val="0"/>
          <w:numId w:val="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заинтересованности в выполнении языковых и речевых заданий и в проектной деятельности;</w:t>
      </w:r>
    </w:p>
    <w:p w:rsidR="00642AF2" w:rsidRPr="00642AF2" w:rsidRDefault="00642AF2" w:rsidP="00642AF2">
      <w:pPr>
        <w:numPr>
          <w:ilvl w:val="0"/>
          <w:numId w:val="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развития чувства прекрасного и эстетических чувств через выразительные возможности языка;</w:t>
      </w:r>
    </w:p>
    <w:p w:rsidR="00642AF2" w:rsidRPr="00642AF2" w:rsidRDefault="00642AF2" w:rsidP="00642AF2">
      <w:pPr>
        <w:numPr>
          <w:ilvl w:val="0"/>
          <w:numId w:val="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этических чувств (доброжелательности, сочувствия, сопереживания, отзывчивости, совести и др.);</w:t>
      </w:r>
    </w:p>
    <w:p w:rsidR="00642AF2" w:rsidRPr="00642AF2" w:rsidRDefault="00642AF2" w:rsidP="00642AF2">
      <w:pPr>
        <w:numPr>
          <w:ilvl w:val="0"/>
          <w:numId w:val="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понимания чувств одноклассников, учителей;  </w:t>
      </w:r>
    </w:p>
    <w:p w:rsidR="00642AF2" w:rsidRPr="00642AF2" w:rsidRDefault="00642AF2" w:rsidP="00642AF2">
      <w:pPr>
        <w:numPr>
          <w:ilvl w:val="0"/>
          <w:numId w:val="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представления о бережном отношении к материальным ценностям;</w:t>
      </w:r>
    </w:p>
    <w:p w:rsidR="00642AF2" w:rsidRPr="00642AF2" w:rsidRDefault="00642AF2" w:rsidP="00642AF2">
      <w:pPr>
        <w:numPr>
          <w:ilvl w:val="0"/>
          <w:numId w:val="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развития интереса к проектно-творческой деятельности.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proofErr w:type="spellStart"/>
      <w:r w:rsidRPr="00642AF2">
        <w:rPr>
          <w:b/>
          <w:bCs/>
          <w:color w:val="000000"/>
          <w:lang w:eastAsia="ru-RU"/>
        </w:rPr>
        <w:t>Метапредметными</w:t>
      </w:r>
      <w:proofErr w:type="spellEnd"/>
      <w:r w:rsidRPr="00642AF2">
        <w:rPr>
          <w:b/>
          <w:bCs/>
          <w:color w:val="000000"/>
          <w:lang w:eastAsia="ru-RU"/>
        </w:rPr>
        <w:t xml:space="preserve"> результатами</w:t>
      </w:r>
      <w:r w:rsidRPr="00642AF2">
        <w:rPr>
          <w:color w:val="000000"/>
          <w:lang w:eastAsia="ru-RU"/>
        </w:rPr>
        <w:t> 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b/>
          <w:bCs/>
          <w:color w:val="000000"/>
          <w:lang w:eastAsia="ru-RU"/>
        </w:rPr>
        <w:t>Обучающийся получит возможность для формирования регулятивных УУД:</w:t>
      </w:r>
    </w:p>
    <w:p w:rsidR="00642AF2" w:rsidRPr="00642AF2" w:rsidRDefault="00642AF2" w:rsidP="00642AF2">
      <w:pPr>
        <w:numPr>
          <w:ilvl w:val="0"/>
          <w:numId w:val="6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принимать и сохранять цель и учебную задачу;</w:t>
      </w:r>
    </w:p>
    <w:p w:rsidR="00642AF2" w:rsidRPr="00642AF2" w:rsidRDefault="00642AF2" w:rsidP="00642AF2">
      <w:pPr>
        <w:numPr>
          <w:ilvl w:val="0"/>
          <w:numId w:val="6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642AF2" w:rsidRPr="00642AF2" w:rsidRDefault="00642AF2" w:rsidP="00642AF2">
      <w:pPr>
        <w:numPr>
          <w:ilvl w:val="0"/>
          <w:numId w:val="6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642AF2" w:rsidRPr="00642AF2" w:rsidRDefault="00642AF2" w:rsidP="00642AF2">
      <w:pPr>
        <w:numPr>
          <w:ilvl w:val="0"/>
          <w:numId w:val="6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lastRenderedPageBreak/>
        <w:t>выполнять действия по намеченному плану, а также по инструкциям, содержащимся в источниках информации;</w:t>
      </w:r>
    </w:p>
    <w:p w:rsidR="00642AF2" w:rsidRPr="00642AF2" w:rsidRDefault="00642AF2" w:rsidP="00642AF2">
      <w:pPr>
        <w:numPr>
          <w:ilvl w:val="0"/>
          <w:numId w:val="6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642AF2" w:rsidRPr="00642AF2" w:rsidRDefault="00642AF2" w:rsidP="00642AF2">
      <w:pPr>
        <w:numPr>
          <w:ilvl w:val="0"/>
          <w:numId w:val="6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выполнять учебные действия в устной, письменной речи, во внутреннем плане.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b/>
          <w:bCs/>
          <w:color w:val="000000"/>
          <w:lang w:eastAsia="ru-RU"/>
        </w:rPr>
        <w:t>Обучающийся получит возможность для формирования познавательных УУД: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воспринимать на слух и понимать различные виды сообщений (информационные тексты);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осуществлять под руководством учителя поиск нужной информации в соответствии с поставленной задачей;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пользоваться словарями и справочным материалом;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составлять устно небольшое сообщение об изучаемом языковом объекте по вопросам учителя (с опорой на графическую информацию или прочитанный текст);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составлять небольшие собственные тексты по предложенной теме, рисунку;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осуществлять синтез как составление целого из частей (под руководством учителя);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находить языковые примеры для иллюстрации изучаемых языковых понятий;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осуществлять аналогии между изучаемым предметом и собственным опытом (под руководством учителя);</w:t>
      </w:r>
    </w:p>
    <w:p w:rsidR="00642AF2" w:rsidRPr="00642AF2" w:rsidRDefault="00642AF2" w:rsidP="00642AF2">
      <w:pPr>
        <w:numPr>
          <w:ilvl w:val="0"/>
          <w:numId w:val="7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b/>
          <w:bCs/>
          <w:color w:val="000000"/>
          <w:lang w:eastAsia="ru-RU"/>
        </w:rPr>
        <w:t>Обучающийся получит возможность для формирования коммуникативных УУД:</w:t>
      </w:r>
    </w:p>
    <w:p w:rsidR="00642AF2" w:rsidRPr="00642AF2" w:rsidRDefault="00642AF2" w:rsidP="00642AF2">
      <w:pPr>
        <w:numPr>
          <w:ilvl w:val="0"/>
          <w:numId w:val="8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слушать собеседника и понимать речь других;</w:t>
      </w:r>
    </w:p>
    <w:p w:rsidR="00642AF2" w:rsidRPr="00642AF2" w:rsidRDefault="00642AF2" w:rsidP="00642AF2">
      <w:pPr>
        <w:numPr>
          <w:ilvl w:val="0"/>
          <w:numId w:val="8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642AF2" w:rsidRPr="00642AF2" w:rsidRDefault="00642AF2" w:rsidP="00642AF2">
      <w:pPr>
        <w:numPr>
          <w:ilvl w:val="0"/>
          <w:numId w:val="8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выбирать адекватные речевые средства в диалоге с учителем и одноклассниками;</w:t>
      </w:r>
    </w:p>
    <w:p w:rsidR="00642AF2" w:rsidRPr="00642AF2" w:rsidRDefault="00642AF2" w:rsidP="00642AF2">
      <w:pPr>
        <w:numPr>
          <w:ilvl w:val="0"/>
          <w:numId w:val="8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признавать существование различных точек зрения; воспринимать другое мнение и позицию;</w:t>
      </w:r>
    </w:p>
    <w:p w:rsidR="00642AF2" w:rsidRPr="00642AF2" w:rsidRDefault="00642AF2" w:rsidP="00642AF2">
      <w:pPr>
        <w:numPr>
          <w:ilvl w:val="0"/>
          <w:numId w:val="8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формулировать собственное мнение и аргументировать его;</w:t>
      </w:r>
    </w:p>
    <w:p w:rsidR="00642AF2" w:rsidRPr="00642AF2" w:rsidRDefault="00642AF2" w:rsidP="00642AF2">
      <w:pPr>
        <w:numPr>
          <w:ilvl w:val="0"/>
          <w:numId w:val="8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работать в группе,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партнёру.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b/>
          <w:bCs/>
          <w:color w:val="000000"/>
          <w:lang w:eastAsia="ru-RU"/>
        </w:rPr>
        <w:lastRenderedPageBreak/>
        <w:t>Предметными результатами изучения предмета</w:t>
      </w:r>
      <w:r w:rsidRPr="00642AF2">
        <w:rPr>
          <w:color w:val="000000"/>
          <w:lang w:eastAsia="ru-RU"/>
        </w:rPr>
        <w:t> 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1. 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:rsidR="00642AF2" w:rsidRPr="00642AF2" w:rsidRDefault="00642AF2" w:rsidP="00642AF2">
      <w:pPr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осознание важности соблюдения норм современного русского литературного языка для культурного человека;</w:t>
      </w:r>
    </w:p>
    <w:p w:rsidR="00642AF2" w:rsidRPr="00642AF2" w:rsidRDefault="00642AF2" w:rsidP="00642AF2">
      <w:pPr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соотнесение собственной и чужой речи с нормами современного русского литературного языка (в рамках изученного);</w:t>
      </w:r>
    </w:p>
    <w:p w:rsidR="00642AF2" w:rsidRPr="00642AF2" w:rsidRDefault="00642AF2" w:rsidP="00642AF2">
      <w:pPr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соблюдение на письме и в устной речи норм современного русского литературного языка (в рамках изученного);</w:t>
      </w:r>
    </w:p>
    <w:p w:rsidR="00642AF2" w:rsidRPr="00642AF2" w:rsidRDefault="00642AF2" w:rsidP="00642AF2">
      <w:pPr>
        <w:numPr>
          <w:ilvl w:val="0"/>
          <w:numId w:val="9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обогащение активного и пассивного словарного запаса, расширение объёма используемых в речи языковых средств для свободного выражения мыслей и чувств на родном языке адекватно ситуации и стилю общения.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2. Соблюдение основных орфоэпических и акцентологических норм современного русского литературного языка:  </w:t>
      </w:r>
    </w:p>
    <w:p w:rsidR="00642AF2" w:rsidRPr="00642AF2" w:rsidRDefault="00642AF2" w:rsidP="00642AF2">
      <w:pPr>
        <w:numPr>
          <w:ilvl w:val="0"/>
          <w:numId w:val="10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произношение слов с правильным ударением (расширенный перечень слов);</w:t>
      </w:r>
    </w:p>
    <w:p w:rsidR="00642AF2" w:rsidRPr="00642AF2" w:rsidRDefault="00642AF2" w:rsidP="00642AF2">
      <w:pPr>
        <w:numPr>
          <w:ilvl w:val="0"/>
          <w:numId w:val="10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осознание смыслоразличительной роли ударения.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3. Соблюдение основных лексических норм современного русского литературного языка:  </w:t>
      </w:r>
    </w:p>
    <w:p w:rsidR="00642AF2" w:rsidRPr="00642AF2" w:rsidRDefault="00642AF2" w:rsidP="00642AF2">
      <w:pPr>
        <w:numPr>
          <w:ilvl w:val="0"/>
          <w:numId w:val="11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выбор из нескольких возможных слов того слова, которое наиболее точно соответствует обозначаемому предмету или явлению реальной действительности;</w:t>
      </w:r>
    </w:p>
    <w:p w:rsidR="00642AF2" w:rsidRPr="00642AF2" w:rsidRDefault="00642AF2" w:rsidP="00642AF2">
      <w:pPr>
        <w:numPr>
          <w:ilvl w:val="0"/>
          <w:numId w:val="11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проведение синонимических замен с учётом особенностей текста;</w:t>
      </w:r>
    </w:p>
    <w:p w:rsidR="00642AF2" w:rsidRPr="00642AF2" w:rsidRDefault="00642AF2" w:rsidP="00642AF2">
      <w:pPr>
        <w:numPr>
          <w:ilvl w:val="0"/>
          <w:numId w:val="11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выявление и исправление речевых ошибок в устной речи;</w:t>
      </w:r>
    </w:p>
    <w:p w:rsidR="00642AF2" w:rsidRPr="00642AF2" w:rsidRDefault="00642AF2" w:rsidP="00642AF2">
      <w:pPr>
        <w:numPr>
          <w:ilvl w:val="0"/>
          <w:numId w:val="11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редактирование письменного текста с целью исправления речевых ошибок или с целью более точной передачи смысла.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4. Соблюдение основных грамматических норм современного русского литературного языка:  </w:t>
      </w:r>
    </w:p>
    <w:p w:rsidR="00642AF2" w:rsidRPr="00642AF2" w:rsidRDefault="00642AF2" w:rsidP="00642AF2">
      <w:pPr>
        <w:numPr>
          <w:ilvl w:val="0"/>
          <w:numId w:val="12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выявление и исправление в устной речи типичных грамматических ошибок, исправление нарушений сочетаемости подлежащего и  сказуемого.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5. Соблюдение основных орфографических и пунктуационных норм современного русского литературного языка (в рамках изученного в основном курсе):</w:t>
      </w:r>
    </w:p>
    <w:p w:rsidR="00642AF2" w:rsidRPr="00642AF2" w:rsidRDefault="00642AF2" w:rsidP="00642AF2">
      <w:pPr>
        <w:numPr>
          <w:ilvl w:val="0"/>
          <w:numId w:val="13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соблюдение изученных орфографических норм при записи собственного текста;</w:t>
      </w:r>
    </w:p>
    <w:p w:rsidR="00642AF2" w:rsidRPr="00642AF2" w:rsidRDefault="00642AF2" w:rsidP="00642AF2">
      <w:pPr>
        <w:numPr>
          <w:ilvl w:val="0"/>
          <w:numId w:val="13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соблюдение изученных пунктуационных норм при записи собственного текста.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6. Совершенствование умений пользоваться словарями:  </w:t>
      </w:r>
    </w:p>
    <w:p w:rsidR="00642AF2" w:rsidRPr="00642AF2" w:rsidRDefault="00642AF2" w:rsidP="00642AF2">
      <w:pPr>
        <w:numPr>
          <w:ilvl w:val="0"/>
          <w:numId w:val="14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использование учебных толковых словарей для определения лексического значения слова, для уточнения нормы формообразования;</w:t>
      </w:r>
    </w:p>
    <w:p w:rsidR="00642AF2" w:rsidRPr="00642AF2" w:rsidRDefault="00642AF2" w:rsidP="00642AF2">
      <w:pPr>
        <w:numPr>
          <w:ilvl w:val="0"/>
          <w:numId w:val="14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использование учебных фразеологических словарей, учебных словарей синонимов и антонимов для уточнения значения слова и в процессе редактирования текста;</w:t>
      </w:r>
    </w:p>
    <w:p w:rsidR="00642AF2" w:rsidRPr="00642AF2" w:rsidRDefault="00642AF2" w:rsidP="00642AF2">
      <w:pPr>
        <w:numPr>
          <w:ilvl w:val="0"/>
          <w:numId w:val="14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использование учебного орфоэпического словаря для определения нормативного произношения слова, вариантов произношения;</w:t>
      </w:r>
    </w:p>
    <w:p w:rsidR="00642AF2" w:rsidRPr="00642AF2" w:rsidRDefault="00642AF2" w:rsidP="00642AF2">
      <w:pPr>
        <w:numPr>
          <w:ilvl w:val="0"/>
          <w:numId w:val="14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использование учебных словарей для уточнения состава слова; использование учебных этимологических словарей для уточнения происхождения слова;</w:t>
      </w:r>
    </w:p>
    <w:p w:rsidR="00642AF2" w:rsidRPr="00642AF2" w:rsidRDefault="00642AF2" w:rsidP="00642AF2">
      <w:pPr>
        <w:numPr>
          <w:ilvl w:val="0"/>
          <w:numId w:val="14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lastRenderedPageBreak/>
        <w:t>использование орфографических словарей для определения нормативного написания слов.  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7. 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:rsidR="00642AF2" w:rsidRPr="00642AF2" w:rsidRDefault="00642AF2" w:rsidP="00642AF2">
      <w:pPr>
        <w:numPr>
          <w:ilvl w:val="0"/>
          <w:numId w:val="1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владение различными приемами слушания научно-познавательных и художественных текстов об истории языка и культуре русского народа;</w:t>
      </w:r>
    </w:p>
    <w:p w:rsidR="00642AF2" w:rsidRPr="00642AF2" w:rsidRDefault="00642AF2" w:rsidP="00642AF2">
      <w:pPr>
        <w:numPr>
          <w:ilvl w:val="0"/>
          <w:numId w:val="1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владение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642AF2" w:rsidRPr="00642AF2" w:rsidRDefault="00642AF2" w:rsidP="00642AF2">
      <w:pPr>
        <w:numPr>
          <w:ilvl w:val="0"/>
          <w:numId w:val="1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уместное использование коммуникативных приемов устного общения: убеждение, уговаривание, похвала, просьба, извинение, поздравление;</w:t>
      </w:r>
    </w:p>
    <w:p w:rsidR="00642AF2" w:rsidRPr="00642AF2" w:rsidRDefault="00642AF2" w:rsidP="00642AF2">
      <w:pPr>
        <w:numPr>
          <w:ilvl w:val="0"/>
          <w:numId w:val="1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создание текста как результата собственного мини-исследования; оформление сообщения в письменной форме и представление его в устной форме;</w:t>
      </w:r>
    </w:p>
    <w:p w:rsidR="00642AF2" w:rsidRPr="00642AF2" w:rsidRDefault="00642AF2" w:rsidP="00642AF2">
      <w:pPr>
        <w:numPr>
          <w:ilvl w:val="0"/>
          <w:numId w:val="15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оценивание устных и письменных речевых высказываний с точки зрения точного, уместного и выразительного словоупотребления.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8. Соблюдение основных норм русского речевого этикета:  </w:t>
      </w:r>
    </w:p>
    <w:p w:rsidR="00642AF2" w:rsidRPr="00642AF2" w:rsidRDefault="00642AF2" w:rsidP="00642AF2">
      <w:pPr>
        <w:numPr>
          <w:ilvl w:val="0"/>
          <w:numId w:val="16"/>
        </w:numPr>
        <w:shd w:val="clear" w:color="auto" w:fill="FFFFFF"/>
        <w:suppressAutoHyphens w:val="0"/>
        <w:spacing w:before="30" w:after="3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различение этикетных форм обращения в официальной и неофициальной речевой ситуации.</w:t>
      </w:r>
    </w:p>
    <w:p w:rsidR="005704AD" w:rsidRDefault="005704AD" w:rsidP="005704AD">
      <w:pPr>
        <w:tabs>
          <w:tab w:val="left" w:pos="615"/>
          <w:tab w:val="center" w:pos="7699"/>
        </w:tabs>
        <w:jc w:val="both"/>
        <w:rPr>
          <w:b/>
        </w:rPr>
      </w:pPr>
    </w:p>
    <w:p w:rsidR="006C08ED" w:rsidRDefault="006C08ED" w:rsidP="00761230">
      <w:pPr>
        <w:tabs>
          <w:tab w:val="left" w:pos="615"/>
          <w:tab w:val="center" w:pos="7699"/>
        </w:tabs>
        <w:ind w:left="567"/>
        <w:jc w:val="center"/>
        <w:rPr>
          <w:b/>
        </w:rPr>
      </w:pPr>
    </w:p>
    <w:p w:rsidR="0055275A" w:rsidRDefault="005704AD" w:rsidP="00761230">
      <w:pPr>
        <w:tabs>
          <w:tab w:val="left" w:pos="615"/>
          <w:tab w:val="center" w:pos="7699"/>
        </w:tabs>
        <w:ind w:left="567"/>
        <w:jc w:val="center"/>
        <w:rPr>
          <w:b/>
        </w:rPr>
      </w:pPr>
      <w:r w:rsidRPr="003770EB">
        <w:rPr>
          <w:b/>
        </w:rPr>
        <w:t>Содержание учебного предмета «</w:t>
      </w:r>
      <w:r w:rsidR="00272B18" w:rsidRPr="00272B18">
        <w:rPr>
          <w:b/>
        </w:rPr>
        <w:t>Родной язык (русский)</w:t>
      </w:r>
      <w:r w:rsidR="0055275A">
        <w:rPr>
          <w:b/>
        </w:rPr>
        <w:t xml:space="preserve">» </w:t>
      </w:r>
    </w:p>
    <w:p w:rsidR="0055275A" w:rsidRDefault="0055275A" w:rsidP="00761230">
      <w:pPr>
        <w:tabs>
          <w:tab w:val="left" w:pos="615"/>
          <w:tab w:val="center" w:pos="7699"/>
        </w:tabs>
        <w:ind w:left="567"/>
        <w:jc w:val="center"/>
        <w:rPr>
          <w:b/>
        </w:rPr>
      </w:pPr>
    </w:p>
    <w:p w:rsidR="005704AD" w:rsidRPr="003770EB" w:rsidRDefault="0055275A" w:rsidP="00761230">
      <w:pPr>
        <w:tabs>
          <w:tab w:val="left" w:pos="615"/>
          <w:tab w:val="center" w:pos="7699"/>
        </w:tabs>
        <w:ind w:left="567"/>
        <w:jc w:val="center"/>
        <w:rPr>
          <w:b/>
        </w:rPr>
      </w:pPr>
      <w:r>
        <w:rPr>
          <w:b/>
        </w:rPr>
        <w:t xml:space="preserve"> 1 класс (33 часа)</w:t>
      </w:r>
    </w:p>
    <w:p w:rsidR="005704AD" w:rsidRPr="003770EB" w:rsidRDefault="005704AD" w:rsidP="005704AD">
      <w:pPr>
        <w:ind w:firstLine="567"/>
        <w:jc w:val="both"/>
        <w:rPr>
          <w:b/>
        </w:rPr>
      </w:pPr>
      <w:r w:rsidRPr="003770EB">
        <w:rPr>
          <w:b/>
        </w:rPr>
        <w:t>Раздел 1. Русский язык: прошлое и настоящее (12 ч.)</w:t>
      </w:r>
    </w:p>
    <w:p w:rsidR="005704AD" w:rsidRDefault="005704AD" w:rsidP="005704AD">
      <w:pPr>
        <w:jc w:val="both"/>
      </w:pPr>
      <w:r>
        <w:t>Сведения об истории русской письменности: как появились буквы современного русского алфавита.</w:t>
      </w:r>
    </w:p>
    <w:p w:rsidR="005704AD" w:rsidRDefault="005704AD" w:rsidP="005704AD">
      <w:pPr>
        <w:jc w:val="both"/>
      </w:pPr>
      <w:r>
        <w:t>Особенности оформления книг в Древней Руси: оформление красной строки и заставок.</w:t>
      </w:r>
    </w:p>
    <w:p w:rsidR="005704AD" w:rsidRDefault="005704AD" w:rsidP="005704AD">
      <w:pPr>
        <w:jc w:val="both"/>
      </w:pPr>
      <w:r w:rsidRPr="003770EB">
        <w:rPr>
          <w:b/>
        </w:rPr>
        <w:t>Практическая работа.</w:t>
      </w:r>
      <w:r>
        <w:t xml:space="preserve"> Оформление буквиц и заставок.</w:t>
      </w:r>
    </w:p>
    <w:p w:rsidR="005704AD" w:rsidRDefault="005704AD" w:rsidP="005704AD">
      <w:pPr>
        <w:jc w:val="both"/>
      </w:pPr>
      <w:r>
        <w:t>Слова, обозначающие предметы традиционного русского быта:</w:t>
      </w:r>
    </w:p>
    <w:p w:rsidR="005704AD" w:rsidRDefault="005704AD" w:rsidP="005704AD">
      <w:pPr>
        <w:jc w:val="both"/>
      </w:pPr>
      <w:r>
        <w:t xml:space="preserve">1) Дом в старину: что как называлось (изба, терем, хоромы. Горница, светлица, светец, лучина и т.д.). </w:t>
      </w:r>
    </w:p>
    <w:p w:rsidR="005704AD" w:rsidRDefault="005704AD" w:rsidP="005704AD">
      <w:pPr>
        <w:jc w:val="both"/>
      </w:pPr>
      <w:r>
        <w:t xml:space="preserve">2) Как называлось то, во что одевались в старину (кафтан, кушак, рубаха, сарафан, лапти </w:t>
      </w:r>
      <w:proofErr w:type="spellStart"/>
      <w:r>
        <w:t>ит.д</w:t>
      </w:r>
      <w:proofErr w:type="spellEnd"/>
      <w:r>
        <w:t>.).</w:t>
      </w:r>
    </w:p>
    <w:p w:rsidR="005704AD" w:rsidRDefault="005704AD" w:rsidP="005704AD">
      <w:pPr>
        <w:jc w:val="both"/>
      </w:pPr>
      <w:r>
        <w:t>Имена в малых жанрах фольклора (в пословицах, поговорках, загадках, прибаутках).</w:t>
      </w:r>
    </w:p>
    <w:p w:rsidR="005704AD" w:rsidRDefault="005704AD" w:rsidP="005704AD">
      <w:pPr>
        <w:tabs>
          <w:tab w:val="left" w:pos="5235"/>
        </w:tabs>
        <w:jc w:val="both"/>
      </w:pPr>
      <w:r w:rsidRPr="003770EB">
        <w:rPr>
          <w:b/>
        </w:rPr>
        <w:t>Проектное задание:</w:t>
      </w:r>
      <w:r>
        <w:t xml:space="preserve"> Словарь в картинках.</w:t>
      </w:r>
    </w:p>
    <w:p w:rsidR="005704AD" w:rsidRDefault="005704AD" w:rsidP="005704AD">
      <w:pPr>
        <w:tabs>
          <w:tab w:val="left" w:pos="5235"/>
        </w:tabs>
        <w:ind w:firstLine="567"/>
        <w:jc w:val="both"/>
        <w:rPr>
          <w:b/>
        </w:rPr>
      </w:pPr>
      <w:r w:rsidRPr="003770EB">
        <w:rPr>
          <w:b/>
        </w:rPr>
        <w:t>Раздел 2. Язык в действии (10 ч.)</w:t>
      </w:r>
    </w:p>
    <w:p w:rsidR="005704AD" w:rsidRDefault="005704AD" w:rsidP="005704AD">
      <w:pPr>
        <w:tabs>
          <w:tab w:val="left" w:pos="5235"/>
        </w:tabs>
        <w:jc w:val="both"/>
      </w:pPr>
      <w:r w:rsidRPr="003770EB">
        <w:t xml:space="preserve">Как нельзя </w:t>
      </w:r>
      <w:r>
        <w:t>произносить слова (пропедевтическая работа по предупреждению ошибок в произношении слов).</w:t>
      </w:r>
    </w:p>
    <w:p w:rsidR="005704AD" w:rsidRDefault="005704AD" w:rsidP="005704AD">
      <w:pPr>
        <w:tabs>
          <w:tab w:val="left" w:pos="5235"/>
        </w:tabs>
        <w:jc w:val="both"/>
      </w:pPr>
      <w:r>
        <w:t>Смыслоразличительная роль ударения.</w:t>
      </w:r>
    </w:p>
    <w:p w:rsidR="005704AD" w:rsidRDefault="005704AD" w:rsidP="005704AD">
      <w:pPr>
        <w:tabs>
          <w:tab w:val="left" w:pos="5235"/>
        </w:tabs>
        <w:jc w:val="both"/>
      </w:pPr>
      <w:r>
        <w:t>Звукопись в стихотворном художественном тексте.</w:t>
      </w:r>
    </w:p>
    <w:p w:rsidR="005704AD" w:rsidRDefault="005704AD" w:rsidP="005704AD">
      <w:pPr>
        <w:tabs>
          <w:tab w:val="left" w:pos="5235"/>
        </w:tabs>
        <w:jc w:val="both"/>
      </w:pPr>
      <w:r>
        <w:lastRenderedPageBreak/>
        <w:t>Наблюдение за сочетаемостью слов (пропедевтическая работа по предупреждению ошибок в сочетаемости слов).</w:t>
      </w:r>
    </w:p>
    <w:p w:rsidR="005704AD" w:rsidRDefault="005704AD" w:rsidP="005704AD">
      <w:pPr>
        <w:tabs>
          <w:tab w:val="left" w:pos="5235"/>
        </w:tabs>
        <w:ind w:firstLine="567"/>
        <w:jc w:val="both"/>
        <w:rPr>
          <w:b/>
        </w:rPr>
      </w:pPr>
      <w:r w:rsidRPr="00CB17F3">
        <w:rPr>
          <w:b/>
        </w:rPr>
        <w:t>Раз</w:t>
      </w:r>
      <w:r w:rsidR="00741FDE">
        <w:rPr>
          <w:b/>
        </w:rPr>
        <w:t>дел 3. Секреты речи и текста (11</w:t>
      </w:r>
      <w:r>
        <w:rPr>
          <w:b/>
        </w:rPr>
        <w:t xml:space="preserve"> ч.)</w:t>
      </w:r>
    </w:p>
    <w:p w:rsidR="005704AD" w:rsidRPr="003770EB" w:rsidRDefault="005704AD" w:rsidP="005704AD">
      <w:pPr>
        <w:tabs>
          <w:tab w:val="left" w:pos="5235"/>
        </w:tabs>
        <w:jc w:val="both"/>
      </w:pPr>
      <w: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(Как вежливо попросить? Как похвалить товарища? Как правильно поблагодарить?). Цели и виды вопросов (вопрос-уточнение, вопрос как запрос на новое содержание).</w:t>
      </w:r>
    </w:p>
    <w:p w:rsidR="005704AD" w:rsidRDefault="005704AD" w:rsidP="005704A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61230" w:rsidRDefault="00761230" w:rsidP="005704A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5275A" w:rsidRDefault="0055275A" w:rsidP="005704A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5275A" w:rsidRPr="0055275A" w:rsidRDefault="0055275A" w:rsidP="0055275A">
      <w:pPr>
        <w:pStyle w:val="a7"/>
        <w:shd w:val="clear" w:color="auto" w:fill="FFFFFF"/>
        <w:spacing w:before="0" w:beforeAutospacing="0" w:after="0" w:line="360" w:lineRule="atLeast"/>
        <w:ind w:left="851"/>
        <w:jc w:val="center"/>
        <w:rPr>
          <w:b/>
          <w:color w:val="111115"/>
          <w:sz w:val="20"/>
          <w:szCs w:val="20"/>
        </w:rPr>
      </w:pPr>
      <w:r w:rsidRPr="0055275A">
        <w:rPr>
          <w:b/>
          <w:color w:val="111115"/>
          <w:sz w:val="28"/>
          <w:szCs w:val="28"/>
          <w:bdr w:val="none" w:sz="0" w:space="0" w:color="auto" w:frame="1"/>
        </w:rPr>
        <w:t>2 класс</w:t>
      </w:r>
      <w:r>
        <w:rPr>
          <w:b/>
          <w:color w:val="111115"/>
          <w:sz w:val="28"/>
          <w:szCs w:val="28"/>
          <w:bdr w:val="none" w:sz="0" w:space="0" w:color="auto" w:frame="1"/>
        </w:rPr>
        <w:t xml:space="preserve"> (34 часа)</w:t>
      </w:r>
    </w:p>
    <w:p w:rsidR="0055275A" w:rsidRPr="0055275A" w:rsidRDefault="0055275A" w:rsidP="0055275A">
      <w:pPr>
        <w:pStyle w:val="a7"/>
        <w:shd w:val="clear" w:color="auto" w:fill="FFFFFF"/>
        <w:spacing w:before="0" w:beforeAutospacing="0" w:after="0" w:afterAutospacing="0"/>
        <w:rPr>
          <w:b/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</w:t>
      </w:r>
      <w:r w:rsidRPr="0055275A">
        <w:rPr>
          <w:b/>
          <w:color w:val="111115"/>
          <w:bdr w:val="none" w:sz="0" w:space="0" w:color="auto" w:frame="1"/>
        </w:rPr>
        <w:t>Раздел 1. Русский язык: прошлое и настоящее (15 часов)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Лексика. Лексическое значение слова.  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Слова, называющие игры, забавы, игрушки (например, городки, салочки, салазки, санки, волчок, свистулька).  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Слова, называющие предметы традиционного русского быта: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1) слова, называющие домашнюю утварь и орудия труда (например, ухват, ушат, ступа, плошка, крынка, ковш, решето, веретено, серп, коса, плуг); 2) слова, называющие то, что ели в старину (например, тюря, полба, каша, щи, похлёбка, бублик, ватрушка калач, коврижки): какие из них сохранились до нашего времени;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3) слова, называющие то, во что раньше одевались дети (например, шубейка, тулуп, шапка, валенки, сарафан, рубаха, лапти).  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Фразеология. 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каши не сваришь, ни за какие коврижки).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 ехать в Тулу со своим самоваром (рус.); ехать в лес с дровами (тат.).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b/>
          <w:bCs/>
          <w:color w:val="000000"/>
          <w:sz w:val="28"/>
          <w:szCs w:val="28"/>
          <w:lang w:eastAsia="ru-RU"/>
        </w:rPr>
        <w:t>Раздел 2. Слова, слова, слова. </w:t>
      </w:r>
      <w:r w:rsidRPr="00642AF2">
        <w:rPr>
          <w:b/>
          <w:bCs/>
          <w:color w:val="000000"/>
          <w:lang w:eastAsia="ru-RU"/>
        </w:rPr>
        <w:t>Язык в действии</w:t>
      </w:r>
      <w:r w:rsidR="00915306">
        <w:rPr>
          <w:b/>
          <w:bCs/>
          <w:color w:val="000000"/>
          <w:lang w:eastAsia="ru-RU"/>
        </w:rPr>
        <w:t xml:space="preserve"> (10 часов)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Фонетика и орфоэпия.  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Как правильно произносить слова (пропедевтическая работа по предупреждению ошибок в произношении слов в речи).  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Смыслоразличительная роль ударения. Наблюдение за изменением места ударения в поэтическом тексте. Работа со словарем ударений.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Разные способы толкования значения слов. Наблюдение за сочетаемостью слов.      </w:t>
      </w:r>
    </w:p>
    <w:p w:rsidR="00642AF2" w:rsidRPr="00642AF2" w:rsidRDefault="00642AF2" w:rsidP="00642AF2">
      <w:pPr>
        <w:shd w:val="clear" w:color="auto" w:fill="FFFFFF"/>
        <w:suppressAutoHyphens w:val="0"/>
        <w:jc w:val="both"/>
        <w:rPr>
          <w:color w:val="000000"/>
          <w:sz w:val="20"/>
          <w:szCs w:val="20"/>
          <w:lang w:eastAsia="ru-RU"/>
        </w:rPr>
      </w:pPr>
      <w:r w:rsidRPr="00642AF2">
        <w:rPr>
          <w:b/>
          <w:bCs/>
          <w:color w:val="000000"/>
          <w:sz w:val="28"/>
          <w:szCs w:val="28"/>
          <w:lang w:eastAsia="ru-RU"/>
        </w:rPr>
        <w:t>Раздел 3. </w:t>
      </w:r>
      <w:r w:rsidRPr="00642AF2">
        <w:rPr>
          <w:b/>
          <w:bCs/>
          <w:color w:val="000000"/>
          <w:lang w:eastAsia="ru-RU"/>
        </w:rPr>
        <w:t>Секреты речи и текста</w:t>
      </w:r>
      <w:r w:rsidR="00915306">
        <w:rPr>
          <w:b/>
          <w:bCs/>
          <w:color w:val="000000"/>
          <w:lang w:eastAsia="ru-RU"/>
        </w:rPr>
        <w:t xml:space="preserve"> (9 часов)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Культура речи. Особенности русского речевого этикета. Устойчивые этикетные выражения в учебно-научной коммуникации: формы обращения; использование обращения ты и вы.  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  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lastRenderedPageBreak/>
        <w:t>Связь предложений в тексте. Практическое овладение средствами связи: лексический повтор, местоименный повтор.  Создание текстов-повествований: заметки о посещении музеев; повествование об участии в народных праздниках.  </w:t>
      </w:r>
    </w:p>
    <w:p w:rsidR="00642AF2" w:rsidRPr="00642AF2" w:rsidRDefault="00642AF2" w:rsidP="00642AF2">
      <w:pPr>
        <w:shd w:val="clear" w:color="auto" w:fill="FFFFFF"/>
        <w:suppressAutoHyphens w:val="0"/>
        <w:ind w:firstLine="710"/>
        <w:jc w:val="both"/>
        <w:rPr>
          <w:color w:val="000000"/>
          <w:sz w:val="20"/>
          <w:szCs w:val="20"/>
          <w:lang w:eastAsia="ru-RU"/>
        </w:rPr>
      </w:pPr>
      <w:r w:rsidRPr="00642AF2">
        <w:rPr>
          <w:color w:val="000000"/>
          <w:lang w:eastAsia="ru-RU"/>
        </w:rPr>
        <w:t>Создание текста: развёрнутое толкование значения слова.  </w:t>
      </w:r>
    </w:p>
    <w:p w:rsidR="0055275A" w:rsidRDefault="0055275A" w:rsidP="0055275A">
      <w:pPr>
        <w:pStyle w:val="a7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текстов-повествований: заметки о посещении музеев; повествование об участии в народных праздниках. Создание текста: развёрнутое толкование значения слова.</w:t>
      </w:r>
    </w:p>
    <w:p w:rsidR="0055275A" w:rsidRDefault="0055275A" w:rsidP="0055275A">
      <w:pPr>
        <w:pStyle w:val="a7"/>
        <w:shd w:val="clear" w:color="auto" w:fill="FFFFFF"/>
        <w:spacing w:before="0" w:beforeAutospacing="0" w:after="0" w:afterAutospacing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55275A" w:rsidRDefault="0055275A" w:rsidP="005704A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5275A" w:rsidRDefault="0055275A" w:rsidP="00B475DC">
      <w:pPr>
        <w:ind w:firstLine="708"/>
        <w:jc w:val="center"/>
        <w:rPr>
          <w:b/>
        </w:rPr>
      </w:pPr>
    </w:p>
    <w:p w:rsidR="0055275A" w:rsidRDefault="0055275A" w:rsidP="00B475DC">
      <w:pPr>
        <w:ind w:firstLine="708"/>
        <w:jc w:val="center"/>
        <w:rPr>
          <w:b/>
        </w:rPr>
      </w:pPr>
    </w:p>
    <w:p w:rsidR="0055275A" w:rsidRDefault="0055275A" w:rsidP="00B475DC">
      <w:pPr>
        <w:ind w:firstLine="708"/>
        <w:jc w:val="center"/>
        <w:rPr>
          <w:b/>
        </w:rPr>
      </w:pPr>
    </w:p>
    <w:p w:rsidR="00B475DC" w:rsidRDefault="00B475DC" w:rsidP="00B475DC">
      <w:pPr>
        <w:ind w:firstLine="708"/>
        <w:jc w:val="center"/>
        <w:rPr>
          <w:b/>
        </w:rPr>
      </w:pPr>
      <w:r>
        <w:rPr>
          <w:b/>
        </w:rPr>
        <w:t>3 класс (34 ч)</w:t>
      </w:r>
    </w:p>
    <w:p w:rsidR="00B475DC" w:rsidRDefault="00B475DC" w:rsidP="00B475DC">
      <w:pPr>
        <w:spacing w:line="360" w:lineRule="auto"/>
        <w:ind w:firstLine="426"/>
        <w:rPr>
          <w:b/>
        </w:rPr>
      </w:pPr>
      <w:r w:rsidRPr="002E766B">
        <w:rPr>
          <w:b/>
        </w:rPr>
        <w:t>Раздел 1. Русск</w:t>
      </w:r>
      <w:r>
        <w:rPr>
          <w:b/>
        </w:rPr>
        <w:t>ий язык: прошлое и настоящее (13</w:t>
      </w:r>
      <w:r w:rsidRPr="002E766B">
        <w:rPr>
          <w:b/>
        </w:rPr>
        <w:t xml:space="preserve"> часов)</w:t>
      </w:r>
    </w:p>
    <w:p w:rsidR="00B475DC" w:rsidRPr="002E766B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 xml:space="preserve">Слова, связанные с особенностями мировосприятия и </w:t>
      </w:r>
      <w:proofErr w:type="gramStart"/>
      <w:r w:rsidRPr="002E766B"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ношений  между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людьми (</w:t>
      </w:r>
      <w:r w:rsidRPr="002E766B">
        <w:rPr>
          <w:rFonts w:ascii="Times New Roman" w:eastAsia="Times New Roman" w:hAnsi="Times New Roman" w:cs="Times New Roman"/>
          <w:i/>
          <w:sz w:val="24"/>
          <w:szCs w:val="24"/>
        </w:rPr>
        <w:t>правда – ложь, друг – недруг, брат – братство – побратим</w:t>
      </w:r>
      <w:r w:rsidRPr="002E76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475DC" w:rsidRPr="002E766B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>Слова, называющие природн</w:t>
      </w:r>
      <w:r>
        <w:rPr>
          <w:rFonts w:ascii="Times New Roman" w:hAnsi="Times New Roman" w:cs="Times New Roman"/>
          <w:sz w:val="24"/>
          <w:szCs w:val="24"/>
        </w:rPr>
        <w:t>ые явления и растения (</w:t>
      </w:r>
      <w:r w:rsidRPr="002E766B">
        <w:rPr>
          <w:rFonts w:ascii="Times New Roman" w:eastAsia="Times New Roman" w:hAnsi="Times New Roman" w:cs="Times New Roman"/>
          <w:sz w:val="24"/>
          <w:szCs w:val="24"/>
        </w:rPr>
        <w:t>образные названия ветра, дождя, снега; названия растений).</w:t>
      </w:r>
    </w:p>
    <w:p w:rsidR="00B475DC" w:rsidRPr="002E766B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 xml:space="preserve">Слова, называющие предметы и явления традиционной русской культуры: слова, называющие занятия людей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E766B">
        <w:rPr>
          <w:rFonts w:ascii="Times New Roman" w:eastAsia="Times New Roman" w:hAnsi="Times New Roman" w:cs="Times New Roman"/>
          <w:i/>
          <w:sz w:val="24"/>
          <w:szCs w:val="24"/>
        </w:rPr>
        <w:t>ямщик, извозчик, коробейник, лавочник</w:t>
      </w:r>
      <w:r w:rsidRPr="002E766B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B475DC" w:rsidRPr="002E766B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>Слова, обозначающие предметы традиционной русской культуры: слова, называющие му</w:t>
      </w:r>
      <w:r>
        <w:rPr>
          <w:rFonts w:ascii="Times New Roman" w:hAnsi="Times New Roman" w:cs="Times New Roman"/>
          <w:sz w:val="24"/>
          <w:szCs w:val="24"/>
        </w:rPr>
        <w:t>зыкальные инструменты (</w:t>
      </w:r>
      <w:r w:rsidRPr="002E766B">
        <w:rPr>
          <w:rFonts w:ascii="Times New Roman" w:eastAsia="Times New Roman" w:hAnsi="Times New Roman" w:cs="Times New Roman"/>
          <w:i/>
          <w:sz w:val="24"/>
          <w:szCs w:val="24"/>
        </w:rPr>
        <w:t>балалайка, гусли, гармонь</w:t>
      </w:r>
      <w:r w:rsidRPr="002E766B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B475DC" w:rsidRPr="002E766B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 xml:space="preserve">Названия старинных русских городов, сведения о происхождении этих названий. </w:t>
      </w:r>
    </w:p>
    <w:p w:rsidR="00B475DC" w:rsidRDefault="00B475DC" w:rsidP="00B475D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E766B">
        <w:rPr>
          <w:rFonts w:ascii="Times New Roman" w:eastAsia="Times New Roman" w:hAnsi="Times New Roman" w:cs="Times New Roman"/>
          <w:sz w:val="24"/>
          <w:szCs w:val="24"/>
        </w:rPr>
        <w:t>Проектные задания: «Откуда в русском языке эта фамилия»; «История моего имени и фамилии» (приобретение опыта поиска информации о происхождении слов).</w:t>
      </w:r>
    </w:p>
    <w:p w:rsidR="00B475DC" w:rsidRDefault="00B475DC" w:rsidP="00B475D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B475DC" w:rsidRDefault="00B475DC" w:rsidP="00B475DC">
      <w:pPr>
        <w:spacing w:line="360" w:lineRule="auto"/>
        <w:jc w:val="both"/>
        <w:rPr>
          <w:b/>
        </w:rPr>
      </w:pPr>
      <w:r>
        <w:rPr>
          <w:b/>
        </w:rPr>
        <w:t>Раздел 2. Язык в действии (10</w:t>
      </w:r>
      <w:r w:rsidRPr="002E766B">
        <w:rPr>
          <w:b/>
        </w:rPr>
        <w:t xml:space="preserve"> часов)</w:t>
      </w:r>
    </w:p>
    <w:p w:rsidR="00B475DC" w:rsidRPr="007B75D7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B75D7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B475DC" w:rsidRPr="007B75D7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>Многообразие суффиксов, позволяющих выразить различные оттенки значения и различную оценку, как спе</w:t>
      </w:r>
      <w:r>
        <w:rPr>
          <w:rFonts w:ascii="Times New Roman" w:hAnsi="Times New Roman" w:cs="Times New Roman"/>
          <w:sz w:val="24"/>
          <w:szCs w:val="24"/>
        </w:rPr>
        <w:t>цифика русского языка (</w:t>
      </w:r>
      <w:r w:rsidRPr="007B75D7">
        <w:rPr>
          <w:rFonts w:ascii="Times New Roman" w:eastAsia="Times New Roman" w:hAnsi="Times New Roman" w:cs="Times New Roman"/>
          <w:i/>
          <w:sz w:val="24"/>
          <w:szCs w:val="24"/>
        </w:rPr>
        <w:t>книга, книжка, книжечка, книжица, книжонка, книжища; заяц, зайчик, зайчонок, зайчишка, заинька</w:t>
      </w:r>
      <w:r w:rsidRPr="007B75D7">
        <w:rPr>
          <w:rFonts w:ascii="Times New Roman" w:eastAsia="Times New Roman" w:hAnsi="Times New Roman" w:cs="Times New Roman"/>
          <w:sz w:val="24"/>
          <w:szCs w:val="24"/>
        </w:rPr>
        <w:t xml:space="preserve"> и т. п.) (на практическом уровне).</w:t>
      </w:r>
    </w:p>
    <w:p w:rsidR="00B475DC" w:rsidRPr="007B75D7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>Специфика грамматических кат</w:t>
      </w:r>
      <w:r>
        <w:rPr>
          <w:rFonts w:ascii="Times New Roman" w:hAnsi="Times New Roman" w:cs="Times New Roman"/>
          <w:sz w:val="24"/>
          <w:szCs w:val="24"/>
        </w:rPr>
        <w:t>егорий русского языка (</w:t>
      </w:r>
      <w:r w:rsidRPr="007B75D7">
        <w:rPr>
          <w:rFonts w:ascii="Times New Roman" w:eastAsia="Times New Roman" w:hAnsi="Times New Roman" w:cs="Times New Roman"/>
          <w:sz w:val="24"/>
          <w:szCs w:val="24"/>
        </w:rPr>
        <w:t>категории рода, падежа имён существительных). Практическое овладение нормами употребления отдельных грамматических форм имен существительных. Словоизменение отдельных форм множественного числа</w:t>
      </w:r>
      <w:r>
        <w:rPr>
          <w:rFonts w:ascii="Times New Roman" w:hAnsi="Times New Roman" w:cs="Times New Roman"/>
          <w:sz w:val="24"/>
          <w:szCs w:val="24"/>
        </w:rPr>
        <w:t xml:space="preserve"> имен существительных (</w:t>
      </w:r>
      <w:r w:rsidRPr="007B75D7">
        <w:rPr>
          <w:rFonts w:ascii="Times New Roman" w:eastAsia="Times New Roman" w:hAnsi="Times New Roman" w:cs="Times New Roman"/>
          <w:sz w:val="24"/>
          <w:szCs w:val="24"/>
        </w:rPr>
        <w:t xml:space="preserve">родительный падеж множественного числа слов) (на практическом уровне). Практическое овладение нормами правильного и точного употребления предлогов, образования предложно-падежных форм существительных (предлоги с пространственным </w:t>
      </w:r>
      <w:r w:rsidRPr="007B75D7">
        <w:rPr>
          <w:rFonts w:ascii="Times New Roman" w:eastAsia="Times New Roman" w:hAnsi="Times New Roman" w:cs="Times New Roman"/>
          <w:sz w:val="24"/>
          <w:szCs w:val="24"/>
        </w:rPr>
        <w:lastRenderedPageBreak/>
        <w:t>значением) (на практическом уровне).  Существительные, имеющие только форму единственного или только форму множественного числа (в рамках изученного).</w:t>
      </w:r>
    </w:p>
    <w:p w:rsidR="00B475DC" w:rsidRDefault="00B475DC" w:rsidP="00B475D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навыков орфографического оформления текста. </w:t>
      </w:r>
    </w:p>
    <w:p w:rsidR="00B475DC" w:rsidRDefault="00B475DC" w:rsidP="00B475D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B475DC" w:rsidRPr="007B75D7" w:rsidRDefault="00B475DC" w:rsidP="00B475DC">
      <w:pPr>
        <w:spacing w:line="360" w:lineRule="auto"/>
        <w:rPr>
          <w:b/>
        </w:rPr>
      </w:pPr>
      <w:r w:rsidRPr="007B75D7">
        <w:rPr>
          <w:b/>
        </w:rPr>
        <w:t>Раз</w:t>
      </w:r>
      <w:r>
        <w:rPr>
          <w:b/>
        </w:rPr>
        <w:t>дел 3. Секреты речи и текста (11</w:t>
      </w:r>
      <w:r w:rsidRPr="007B75D7">
        <w:rPr>
          <w:b/>
        </w:rPr>
        <w:t xml:space="preserve"> часов)</w:t>
      </w:r>
    </w:p>
    <w:p w:rsidR="00B475DC" w:rsidRPr="007B75D7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 xml:space="preserve">Особенности устного выступления. </w:t>
      </w:r>
    </w:p>
    <w:p w:rsidR="00B475DC" w:rsidRPr="007B75D7" w:rsidRDefault="00B475DC" w:rsidP="00B475DC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75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Создание текстов-повествований: о путешествии по городам; об участии в мастер-классах, связанных с народными промыслами. </w:t>
      </w:r>
    </w:p>
    <w:p w:rsidR="00B475DC" w:rsidRPr="007B75D7" w:rsidRDefault="00B475DC" w:rsidP="00B475DC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>Создание текстов-рассуждений с использованием различных способов аргументации (в рамках изученного).</w:t>
      </w:r>
    </w:p>
    <w:p w:rsidR="00B475DC" w:rsidRPr="007B75D7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>Редактирование предложенных текстов с целью совершенствования их содержания и формы (в пределах изученного в основном курсе).</w:t>
      </w:r>
    </w:p>
    <w:p w:rsidR="00B475DC" w:rsidRPr="007B75D7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75D7">
        <w:rPr>
          <w:rFonts w:ascii="Times New Roman" w:eastAsia="Times New Roman" w:hAnsi="Times New Roman" w:cs="Times New Roman"/>
          <w:sz w:val="24"/>
          <w:szCs w:val="24"/>
        </w:rPr>
        <w:t>Языковые особенности текстов фольклора и художественных текстов или их фрагментов (народных и литературных сказок, рассказов, з</w:t>
      </w:r>
      <w:r w:rsidR="0055275A">
        <w:rPr>
          <w:rFonts w:ascii="Times New Roman" w:eastAsia="Times New Roman" w:hAnsi="Times New Roman" w:cs="Times New Roman"/>
          <w:sz w:val="24"/>
          <w:szCs w:val="24"/>
        </w:rPr>
        <w:t xml:space="preserve">агадок, пословиц, притч и </w:t>
      </w:r>
      <w:proofErr w:type="spellStart"/>
      <w:r w:rsidR="0055275A">
        <w:rPr>
          <w:rFonts w:ascii="Times New Roman" w:eastAsia="Times New Roman" w:hAnsi="Times New Roman" w:cs="Times New Roman"/>
          <w:sz w:val="24"/>
          <w:szCs w:val="24"/>
        </w:rPr>
        <w:t>т.п</w:t>
      </w:r>
      <w:proofErr w:type="spellEnd"/>
    </w:p>
    <w:p w:rsidR="00761230" w:rsidRDefault="00761230" w:rsidP="005704A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61230" w:rsidRDefault="00761230" w:rsidP="005704A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704AD" w:rsidRDefault="005704AD" w:rsidP="005704A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Тематическ</w:t>
      </w:r>
      <w:r w:rsidR="00B475DC">
        <w:rPr>
          <w:rFonts w:ascii="Times New Roman" w:hAnsi="Times New Roman"/>
          <w:b/>
          <w:sz w:val="24"/>
          <w:szCs w:val="24"/>
          <w:lang w:eastAsia="ru-RU"/>
        </w:rPr>
        <w:t xml:space="preserve">ое </w:t>
      </w:r>
      <w:r>
        <w:rPr>
          <w:rFonts w:ascii="Times New Roman" w:hAnsi="Times New Roman"/>
          <w:b/>
          <w:sz w:val="24"/>
          <w:szCs w:val="24"/>
          <w:lang w:eastAsia="ru-RU"/>
        </w:rPr>
        <w:t>план</w:t>
      </w:r>
      <w:r w:rsidR="00B475DC">
        <w:rPr>
          <w:rFonts w:ascii="Times New Roman" w:hAnsi="Times New Roman"/>
          <w:b/>
          <w:sz w:val="24"/>
          <w:szCs w:val="24"/>
          <w:lang w:eastAsia="ru-RU"/>
        </w:rPr>
        <w:t>ирование  1 класс</w:t>
      </w:r>
    </w:p>
    <w:p w:rsidR="005704AD" w:rsidRDefault="005704AD" w:rsidP="005704AD">
      <w:pPr>
        <w:pStyle w:val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2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614"/>
        <w:gridCol w:w="2977"/>
      </w:tblGrid>
      <w:tr w:rsidR="005704AD" w:rsidRPr="001C5F45" w:rsidTr="00673E5C">
        <w:trPr>
          <w:trHeight w:val="276"/>
        </w:trPr>
        <w:tc>
          <w:tcPr>
            <w:tcW w:w="576" w:type="dxa"/>
            <w:vMerge w:val="restart"/>
          </w:tcPr>
          <w:p w:rsidR="005704AD" w:rsidRPr="001C5F45" w:rsidRDefault="005704AD" w:rsidP="00B475D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F4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14" w:type="dxa"/>
            <w:vMerge w:val="restart"/>
          </w:tcPr>
          <w:p w:rsidR="005704AD" w:rsidRPr="001C5F45" w:rsidRDefault="00673E5C" w:rsidP="00673E5C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B76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2977" w:type="dxa"/>
            <w:vMerge w:val="restart"/>
          </w:tcPr>
          <w:p w:rsidR="005704AD" w:rsidRPr="001C5F45" w:rsidRDefault="00673E5C" w:rsidP="00B475DC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5B76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r w:rsidRPr="00545B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45B76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5704AD" w:rsidRPr="001C5F45" w:rsidTr="00673E5C">
        <w:trPr>
          <w:trHeight w:val="276"/>
        </w:trPr>
        <w:tc>
          <w:tcPr>
            <w:tcW w:w="576" w:type="dxa"/>
            <w:vMerge/>
          </w:tcPr>
          <w:p w:rsidR="005704AD" w:rsidRPr="001C5F45" w:rsidRDefault="005704AD" w:rsidP="00B475D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vMerge/>
          </w:tcPr>
          <w:p w:rsidR="005704AD" w:rsidRPr="001C5F45" w:rsidRDefault="005704AD" w:rsidP="00B475D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704AD" w:rsidRPr="001C5F45" w:rsidRDefault="005704AD" w:rsidP="00B475D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04AD" w:rsidRPr="001C5F45" w:rsidTr="00673E5C">
        <w:tc>
          <w:tcPr>
            <w:tcW w:w="576" w:type="dxa"/>
          </w:tcPr>
          <w:p w:rsidR="005704AD" w:rsidRPr="001C5F45" w:rsidRDefault="005704AD" w:rsidP="00B475DC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F4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4" w:type="dxa"/>
          </w:tcPr>
          <w:p w:rsidR="005704AD" w:rsidRPr="001C5F45" w:rsidRDefault="005704AD" w:rsidP="00B475D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2977" w:type="dxa"/>
          </w:tcPr>
          <w:p w:rsidR="005704AD" w:rsidRPr="001C5F45" w:rsidRDefault="00741FDE" w:rsidP="00B475DC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5704AD" w:rsidRPr="001C5F45" w:rsidTr="00673E5C">
        <w:tc>
          <w:tcPr>
            <w:tcW w:w="576" w:type="dxa"/>
          </w:tcPr>
          <w:p w:rsidR="005704AD" w:rsidRPr="001C5F45" w:rsidRDefault="005704AD" w:rsidP="00B475DC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F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14" w:type="dxa"/>
          </w:tcPr>
          <w:p w:rsidR="005704AD" w:rsidRPr="001C5F45" w:rsidRDefault="005704AD" w:rsidP="00B475D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2977" w:type="dxa"/>
          </w:tcPr>
          <w:p w:rsidR="005704AD" w:rsidRPr="001C5F45" w:rsidRDefault="005704AD" w:rsidP="00B475DC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704AD" w:rsidRPr="001C5F45" w:rsidTr="00673E5C">
        <w:tc>
          <w:tcPr>
            <w:tcW w:w="576" w:type="dxa"/>
          </w:tcPr>
          <w:p w:rsidR="005704AD" w:rsidRPr="001C5F45" w:rsidRDefault="005704AD" w:rsidP="00B475DC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F4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14" w:type="dxa"/>
          </w:tcPr>
          <w:p w:rsidR="005704AD" w:rsidRPr="001C5F45" w:rsidRDefault="005704AD" w:rsidP="00B475D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Язык в действии</w:t>
            </w:r>
          </w:p>
        </w:tc>
        <w:tc>
          <w:tcPr>
            <w:tcW w:w="2977" w:type="dxa"/>
          </w:tcPr>
          <w:p w:rsidR="005704AD" w:rsidRPr="001C5F45" w:rsidRDefault="005704AD" w:rsidP="00B475DC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04AD" w:rsidRPr="006B220F" w:rsidTr="00673E5C">
        <w:tc>
          <w:tcPr>
            <w:tcW w:w="576" w:type="dxa"/>
          </w:tcPr>
          <w:p w:rsidR="005704AD" w:rsidRPr="006B220F" w:rsidRDefault="005704AD" w:rsidP="00B475DC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</w:tcPr>
          <w:p w:rsidR="005704AD" w:rsidRPr="006B220F" w:rsidRDefault="005704AD" w:rsidP="00B475DC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22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77" w:type="dxa"/>
          </w:tcPr>
          <w:p w:rsidR="005704AD" w:rsidRPr="006B220F" w:rsidRDefault="005704AD" w:rsidP="00B475DC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22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</w:tbl>
    <w:p w:rsidR="00673E5C" w:rsidRDefault="00673E5C" w:rsidP="00673E5C">
      <w:pPr>
        <w:jc w:val="center"/>
        <w:rPr>
          <w:b/>
          <w:bCs/>
        </w:rPr>
      </w:pPr>
    </w:p>
    <w:p w:rsidR="00673E5C" w:rsidRPr="00C31C04" w:rsidRDefault="00673E5C" w:rsidP="00673E5C">
      <w:pPr>
        <w:jc w:val="center"/>
      </w:pPr>
      <w:r w:rsidRPr="00C31C04">
        <w:rPr>
          <w:b/>
          <w:bCs/>
        </w:rPr>
        <w:t xml:space="preserve">Тематическое планирование  </w:t>
      </w:r>
      <w:r>
        <w:rPr>
          <w:b/>
          <w:bCs/>
        </w:rPr>
        <w:t>2 класс</w:t>
      </w:r>
    </w:p>
    <w:p w:rsidR="00673E5C" w:rsidRPr="003302B9" w:rsidRDefault="00673E5C" w:rsidP="00673E5C">
      <w:pPr>
        <w:jc w:val="center"/>
        <w:rPr>
          <w:b/>
          <w:bCs/>
        </w:rPr>
      </w:pPr>
    </w:p>
    <w:tbl>
      <w:tblPr>
        <w:tblW w:w="9171" w:type="dxa"/>
        <w:tblInd w:w="2943" w:type="dxa"/>
        <w:tblLayout w:type="fixed"/>
        <w:tblLook w:val="0000" w:firstRow="0" w:lastRow="0" w:firstColumn="0" w:lastColumn="0" w:noHBand="0" w:noVBand="0"/>
      </w:tblPr>
      <w:tblGrid>
        <w:gridCol w:w="709"/>
        <w:gridCol w:w="5571"/>
        <w:gridCol w:w="2891"/>
      </w:tblGrid>
      <w:tr w:rsidR="00673E5C" w:rsidRPr="00545B76" w:rsidTr="00673E5C">
        <w:trPr>
          <w:trHeight w:val="3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rPr>
                <w:b/>
              </w:rPr>
              <w:t>№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rPr>
                <w:b/>
              </w:rPr>
              <w:t>Тема раздела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rPr>
                <w:b/>
              </w:rPr>
              <w:t>Количество</w:t>
            </w:r>
            <w:r w:rsidRPr="00545B76">
              <w:t xml:space="preserve">  </w:t>
            </w:r>
            <w:r w:rsidRPr="00545B76">
              <w:rPr>
                <w:b/>
              </w:rPr>
              <w:t>часов</w:t>
            </w:r>
          </w:p>
        </w:tc>
      </w:tr>
      <w:tr w:rsidR="00673E5C" w:rsidRPr="00545B76" w:rsidTr="00673E5C">
        <w:trPr>
          <w:trHeight w:val="3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t>1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snapToGrid w:val="0"/>
            </w:pPr>
            <w:r w:rsidRPr="00545B76">
              <w:t>Русский язык: прошлое и настоящее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t>15</w:t>
            </w:r>
          </w:p>
        </w:tc>
      </w:tr>
      <w:tr w:rsidR="00673E5C" w:rsidRPr="00545B76" w:rsidTr="00673E5C">
        <w:trPr>
          <w:trHeight w:val="3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t>2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snapToGrid w:val="0"/>
            </w:pPr>
            <w:r w:rsidRPr="00545B76">
              <w:t>Язык в действии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t>10</w:t>
            </w:r>
          </w:p>
        </w:tc>
      </w:tr>
      <w:tr w:rsidR="00673E5C" w:rsidRPr="00545B76" w:rsidTr="00673E5C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t>3</w:t>
            </w:r>
          </w:p>
        </w:tc>
        <w:tc>
          <w:tcPr>
            <w:tcW w:w="5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snapToGrid w:val="0"/>
            </w:pPr>
            <w:r w:rsidRPr="00545B76">
              <w:t>Секреты речи и текста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t>9</w:t>
            </w:r>
          </w:p>
        </w:tc>
      </w:tr>
      <w:tr w:rsidR="00673E5C" w:rsidRPr="00545B76" w:rsidTr="00673E5C">
        <w:trPr>
          <w:trHeight w:val="3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snapToGrid w:val="0"/>
            </w:pP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r w:rsidRPr="006B220F">
              <w:rPr>
                <w:b/>
                <w:lang w:eastAsia="ru-RU"/>
              </w:rPr>
              <w:t>ИТОГО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5C" w:rsidRPr="00673E5C" w:rsidRDefault="00673E5C" w:rsidP="00972BD5">
            <w:pPr>
              <w:jc w:val="center"/>
              <w:rPr>
                <w:b/>
              </w:rPr>
            </w:pPr>
            <w:r w:rsidRPr="00673E5C">
              <w:rPr>
                <w:b/>
              </w:rPr>
              <w:t>34</w:t>
            </w:r>
          </w:p>
        </w:tc>
      </w:tr>
    </w:tbl>
    <w:p w:rsidR="005704AD" w:rsidRPr="006B220F" w:rsidRDefault="005704AD" w:rsidP="005704AD">
      <w:pPr>
        <w:pStyle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15306" w:rsidRDefault="00915306" w:rsidP="00B475DC">
      <w:pPr>
        <w:jc w:val="center"/>
        <w:rPr>
          <w:b/>
        </w:rPr>
      </w:pPr>
    </w:p>
    <w:p w:rsidR="00B475DC" w:rsidRDefault="00B475DC" w:rsidP="00B475DC">
      <w:pPr>
        <w:jc w:val="center"/>
        <w:rPr>
          <w:b/>
        </w:rPr>
      </w:pPr>
      <w:r w:rsidRPr="00AF62C3">
        <w:rPr>
          <w:b/>
        </w:rPr>
        <w:lastRenderedPageBreak/>
        <w:t xml:space="preserve">Тематическое планирование </w:t>
      </w:r>
      <w:r>
        <w:rPr>
          <w:b/>
        </w:rPr>
        <w:t>3 класс</w:t>
      </w:r>
    </w:p>
    <w:p w:rsidR="00673E5C" w:rsidRDefault="00673E5C" w:rsidP="00B475DC">
      <w:pPr>
        <w:jc w:val="center"/>
        <w:rPr>
          <w:b/>
        </w:rPr>
      </w:pPr>
    </w:p>
    <w:tbl>
      <w:tblPr>
        <w:tblW w:w="9171" w:type="dxa"/>
        <w:tblInd w:w="2943" w:type="dxa"/>
        <w:tblLayout w:type="fixed"/>
        <w:tblLook w:val="0000" w:firstRow="0" w:lastRow="0" w:firstColumn="0" w:lastColumn="0" w:noHBand="0" w:noVBand="0"/>
      </w:tblPr>
      <w:tblGrid>
        <w:gridCol w:w="709"/>
        <w:gridCol w:w="5571"/>
        <w:gridCol w:w="2891"/>
      </w:tblGrid>
      <w:tr w:rsidR="00673E5C" w:rsidRPr="00545B76" w:rsidTr="00972BD5">
        <w:trPr>
          <w:trHeight w:val="3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rPr>
                <w:b/>
              </w:rPr>
              <w:t>№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rPr>
                <w:b/>
              </w:rPr>
              <w:t>Тема раздела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rPr>
                <w:b/>
              </w:rPr>
              <w:t>Количество</w:t>
            </w:r>
            <w:r w:rsidRPr="00545B76">
              <w:t xml:space="preserve">  </w:t>
            </w:r>
            <w:r w:rsidRPr="00545B76">
              <w:rPr>
                <w:b/>
              </w:rPr>
              <w:t>часов</w:t>
            </w:r>
          </w:p>
        </w:tc>
      </w:tr>
      <w:tr w:rsidR="00673E5C" w:rsidRPr="00545B76" w:rsidTr="00972BD5">
        <w:trPr>
          <w:trHeight w:val="3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t>1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snapToGrid w:val="0"/>
            </w:pPr>
            <w:r w:rsidRPr="00545B76">
              <w:t>Русский язык: прошлое и настоящее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>
              <w:t>13</w:t>
            </w:r>
          </w:p>
        </w:tc>
      </w:tr>
      <w:tr w:rsidR="00673E5C" w:rsidRPr="00545B76" w:rsidTr="00972BD5">
        <w:trPr>
          <w:trHeight w:val="3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t>2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snapToGrid w:val="0"/>
            </w:pPr>
            <w:r w:rsidRPr="00545B76">
              <w:t>Язык в действии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>
              <w:t>10</w:t>
            </w:r>
          </w:p>
        </w:tc>
      </w:tr>
      <w:tr w:rsidR="00673E5C" w:rsidRPr="00545B76" w:rsidTr="00972BD5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 w:rsidRPr="00545B76">
              <w:t>3</w:t>
            </w:r>
          </w:p>
        </w:tc>
        <w:tc>
          <w:tcPr>
            <w:tcW w:w="5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snapToGrid w:val="0"/>
            </w:pPr>
            <w:r w:rsidRPr="00545B76">
              <w:t>Секреты речи и текста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jc w:val="center"/>
            </w:pPr>
            <w:r>
              <w:t>11</w:t>
            </w:r>
          </w:p>
        </w:tc>
      </w:tr>
      <w:tr w:rsidR="00673E5C" w:rsidRPr="00545B76" w:rsidTr="00972BD5">
        <w:trPr>
          <w:trHeight w:val="3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pPr>
              <w:snapToGrid w:val="0"/>
            </w:pP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5C" w:rsidRPr="00545B76" w:rsidRDefault="00673E5C" w:rsidP="00972BD5">
            <w:r w:rsidRPr="006B220F">
              <w:rPr>
                <w:b/>
                <w:lang w:eastAsia="ru-RU"/>
              </w:rPr>
              <w:t>ИТОГО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5C" w:rsidRPr="00673E5C" w:rsidRDefault="00673E5C" w:rsidP="00972BD5">
            <w:pPr>
              <w:jc w:val="center"/>
              <w:rPr>
                <w:b/>
              </w:rPr>
            </w:pPr>
            <w:r w:rsidRPr="00673E5C">
              <w:rPr>
                <w:b/>
              </w:rPr>
              <w:t>34</w:t>
            </w:r>
          </w:p>
        </w:tc>
      </w:tr>
    </w:tbl>
    <w:p w:rsidR="00673E5C" w:rsidRPr="00AF62C3" w:rsidRDefault="00673E5C" w:rsidP="00B475DC">
      <w:pPr>
        <w:jc w:val="center"/>
        <w:rPr>
          <w:b/>
        </w:rPr>
      </w:pPr>
    </w:p>
    <w:p w:rsidR="00B475DC" w:rsidRPr="007B75D7" w:rsidRDefault="00B475DC" w:rsidP="00B475DC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4AD" w:rsidRPr="00C17E80" w:rsidRDefault="005704AD" w:rsidP="005704AD">
      <w:pPr>
        <w:ind w:left="1080"/>
        <w:rPr>
          <w:b/>
          <w:u w:val="single"/>
        </w:rPr>
      </w:pPr>
    </w:p>
    <w:p w:rsidR="005704AD" w:rsidRPr="005704AD" w:rsidRDefault="005704AD" w:rsidP="005704AD">
      <w:pPr>
        <w:autoSpaceDE w:val="0"/>
        <w:autoSpaceDN w:val="0"/>
        <w:adjustRightInd w:val="0"/>
        <w:jc w:val="both"/>
        <w:rPr>
          <w:b/>
          <w:caps/>
        </w:rPr>
      </w:pPr>
    </w:p>
    <w:p w:rsidR="00A40A12" w:rsidRPr="00D918E6" w:rsidRDefault="00A40A12" w:rsidP="00A40A12">
      <w:pPr>
        <w:ind w:firstLine="709"/>
        <w:jc w:val="both"/>
        <w:rPr>
          <w:sz w:val="28"/>
          <w:szCs w:val="28"/>
        </w:rPr>
      </w:pPr>
    </w:p>
    <w:p w:rsidR="00A40A12" w:rsidRDefault="00741FDE" w:rsidP="00741FD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 «</w:t>
      </w:r>
      <w:r w:rsidR="00272B18" w:rsidRPr="00272B18">
        <w:rPr>
          <w:b/>
        </w:rPr>
        <w:t>Родной язык (русский)</w:t>
      </w:r>
      <w:r>
        <w:rPr>
          <w:b/>
          <w:sz w:val="28"/>
          <w:szCs w:val="28"/>
        </w:rPr>
        <w:t>» 1 класс</w:t>
      </w:r>
    </w:p>
    <w:p w:rsidR="00A40A12" w:rsidRDefault="00A40A12" w:rsidP="00A40A12">
      <w:pPr>
        <w:ind w:firstLine="360"/>
        <w:jc w:val="both"/>
        <w:rPr>
          <w:sz w:val="28"/>
          <w:szCs w:val="28"/>
        </w:rPr>
      </w:pPr>
    </w:p>
    <w:tbl>
      <w:tblPr>
        <w:tblStyle w:val="TableNormal"/>
        <w:tblW w:w="143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1"/>
        <w:gridCol w:w="1750"/>
        <w:gridCol w:w="6363"/>
        <w:gridCol w:w="1418"/>
        <w:gridCol w:w="1154"/>
      </w:tblGrid>
      <w:tr w:rsidR="0055275A" w:rsidRPr="00E14647" w:rsidTr="00E8731A">
        <w:trPr>
          <w:trHeight w:val="551"/>
          <w:jc w:val="center"/>
        </w:trPr>
        <w:tc>
          <w:tcPr>
            <w:tcW w:w="843" w:type="dxa"/>
          </w:tcPr>
          <w:p w:rsidR="0055275A" w:rsidRDefault="0055275A" w:rsidP="00B475D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14647">
              <w:rPr>
                <w:b/>
                <w:sz w:val="24"/>
                <w:szCs w:val="24"/>
              </w:rPr>
              <w:t xml:space="preserve">№ </w:t>
            </w:r>
          </w:p>
          <w:p w:rsidR="0055275A" w:rsidRPr="00E14647" w:rsidRDefault="0055275A" w:rsidP="00B475DC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E14647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E14647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Колич.часов</w:t>
            </w:r>
            <w:proofErr w:type="spellEnd"/>
          </w:p>
        </w:tc>
        <w:tc>
          <w:tcPr>
            <w:tcW w:w="6363" w:type="dxa"/>
          </w:tcPr>
          <w:p w:rsidR="0055275A" w:rsidRPr="00E14647" w:rsidRDefault="0055275A" w:rsidP="00B475DC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E14647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418" w:type="dxa"/>
          </w:tcPr>
          <w:p w:rsidR="0055275A" w:rsidRPr="00761230" w:rsidRDefault="0055275A" w:rsidP="00B475D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Дата план</w:t>
            </w:r>
          </w:p>
        </w:tc>
        <w:tc>
          <w:tcPr>
            <w:tcW w:w="1154" w:type="dxa"/>
          </w:tcPr>
          <w:p w:rsidR="0055275A" w:rsidRPr="00761230" w:rsidRDefault="0055275A" w:rsidP="00B475D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Дата факт</w:t>
            </w:r>
          </w:p>
        </w:tc>
      </w:tr>
      <w:tr w:rsidR="006E21DF" w:rsidRPr="00E14647" w:rsidTr="00E8731A">
        <w:trPr>
          <w:trHeight w:val="230"/>
          <w:jc w:val="center"/>
        </w:trPr>
        <w:tc>
          <w:tcPr>
            <w:tcW w:w="843" w:type="dxa"/>
          </w:tcPr>
          <w:p w:rsidR="006E21DF" w:rsidRPr="00E14647" w:rsidRDefault="006E21DF" w:rsidP="00B475D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74" w:type="dxa"/>
            <w:gridSpan w:val="3"/>
          </w:tcPr>
          <w:p w:rsidR="006E21DF" w:rsidRPr="00E14647" w:rsidRDefault="006E21DF" w:rsidP="00B475D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14647">
              <w:rPr>
                <w:b/>
                <w:sz w:val="24"/>
                <w:szCs w:val="24"/>
                <w:lang w:val="ru-RU"/>
              </w:rPr>
              <w:t>Раздел 1. Секреты речи и текста</w:t>
            </w:r>
            <w:r>
              <w:rPr>
                <w:b/>
                <w:sz w:val="24"/>
                <w:szCs w:val="24"/>
                <w:lang w:val="ru-RU"/>
              </w:rPr>
              <w:t xml:space="preserve"> – 8 ч</w:t>
            </w:r>
          </w:p>
        </w:tc>
        <w:tc>
          <w:tcPr>
            <w:tcW w:w="1418" w:type="dxa"/>
          </w:tcPr>
          <w:p w:rsidR="006E21DF" w:rsidRPr="00761230" w:rsidRDefault="006E21DF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</w:tcPr>
          <w:p w:rsidR="006E21DF" w:rsidRPr="00761230" w:rsidRDefault="006E21DF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5275A" w:rsidRPr="00E14647" w:rsidTr="00E8731A">
        <w:trPr>
          <w:trHeight w:val="690"/>
          <w:jc w:val="center"/>
        </w:trPr>
        <w:tc>
          <w:tcPr>
            <w:tcW w:w="84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1-2</w:t>
            </w:r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14647">
              <w:rPr>
                <w:sz w:val="24"/>
                <w:szCs w:val="24"/>
                <w:lang w:val="ru-RU"/>
              </w:rPr>
              <w:t>Как люди общаются друг с другом</w:t>
            </w:r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14647">
              <w:rPr>
                <w:sz w:val="24"/>
                <w:szCs w:val="24"/>
                <w:lang w:val="ru-RU"/>
              </w:rPr>
              <w:t>Общение. Устная и письменная речь</w:t>
            </w:r>
          </w:p>
        </w:tc>
        <w:tc>
          <w:tcPr>
            <w:tcW w:w="1418" w:type="dxa"/>
          </w:tcPr>
          <w:p w:rsidR="0055275A" w:rsidRPr="006C08ED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</w:tcPr>
          <w:p w:rsidR="0055275A" w:rsidRPr="006C08ED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5275A" w:rsidRPr="00E14647" w:rsidTr="00E8731A">
        <w:trPr>
          <w:trHeight w:val="918"/>
          <w:jc w:val="center"/>
        </w:trPr>
        <w:tc>
          <w:tcPr>
            <w:tcW w:w="84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3-4</w:t>
            </w:r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Вежливые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tabs>
                <w:tab w:val="left" w:pos="975"/>
                <w:tab w:val="left" w:pos="1272"/>
                <w:tab w:val="left" w:pos="1503"/>
                <w:tab w:val="left" w:pos="2144"/>
                <w:tab w:val="left" w:pos="2499"/>
                <w:tab w:val="left" w:pos="2737"/>
                <w:tab w:val="left" w:pos="3166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3" w:type="dxa"/>
          </w:tcPr>
          <w:p w:rsidR="0055275A" w:rsidRDefault="0055275A" w:rsidP="00B475DC">
            <w:pPr>
              <w:pStyle w:val="TableParagraph"/>
              <w:tabs>
                <w:tab w:val="left" w:pos="975"/>
                <w:tab w:val="left" w:pos="1272"/>
                <w:tab w:val="left" w:pos="1503"/>
                <w:tab w:val="left" w:pos="2144"/>
                <w:tab w:val="left" w:pos="2499"/>
                <w:tab w:val="left" w:pos="2737"/>
                <w:tab w:val="left" w:pos="3166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Стандартные обороты речи</w:t>
            </w:r>
          </w:p>
          <w:p w:rsidR="0055275A" w:rsidRDefault="0055275A" w:rsidP="00B475DC">
            <w:pPr>
              <w:pStyle w:val="TableParagraph"/>
              <w:tabs>
                <w:tab w:val="left" w:pos="975"/>
                <w:tab w:val="left" w:pos="1272"/>
                <w:tab w:val="left" w:pos="1503"/>
                <w:tab w:val="left" w:pos="2144"/>
                <w:tab w:val="left" w:pos="2499"/>
                <w:tab w:val="left" w:pos="2737"/>
                <w:tab w:val="left" w:pos="3166"/>
              </w:tabs>
              <w:rPr>
                <w:sz w:val="24"/>
                <w:szCs w:val="24"/>
                <w:lang w:val="ru-RU"/>
              </w:rPr>
            </w:pPr>
            <w:r w:rsidRPr="00E14647">
              <w:rPr>
                <w:w w:val="95"/>
                <w:sz w:val="24"/>
                <w:szCs w:val="24"/>
                <w:lang w:val="ru-RU"/>
              </w:rPr>
              <w:t xml:space="preserve">для </w:t>
            </w:r>
            <w:r>
              <w:rPr>
                <w:sz w:val="24"/>
                <w:szCs w:val="24"/>
                <w:lang w:val="ru-RU"/>
              </w:rPr>
              <w:t>участия в диалоге</w:t>
            </w:r>
          </w:p>
          <w:p w:rsidR="0055275A" w:rsidRPr="00E14647" w:rsidRDefault="0055275A" w:rsidP="00B475DC">
            <w:pPr>
              <w:pStyle w:val="TableParagraph"/>
              <w:tabs>
                <w:tab w:val="left" w:pos="975"/>
                <w:tab w:val="left" w:pos="1272"/>
                <w:tab w:val="left" w:pos="1503"/>
                <w:tab w:val="left" w:pos="2144"/>
                <w:tab w:val="left" w:pos="2499"/>
                <w:tab w:val="left" w:pos="2737"/>
                <w:tab w:val="left" w:pos="3166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(Как </w:t>
            </w:r>
            <w:r w:rsidRPr="00E14647">
              <w:rPr>
                <w:w w:val="95"/>
                <w:sz w:val="24"/>
                <w:szCs w:val="24"/>
                <w:lang w:val="ru-RU"/>
              </w:rPr>
              <w:t>вежливо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14647">
              <w:rPr>
                <w:sz w:val="24"/>
                <w:szCs w:val="24"/>
                <w:lang w:val="ru-RU"/>
              </w:rPr>
              <w:t>попросить? Как похвалить товарища? Как правильно отблагодарить?)</w:t>
            </w:r>
          </w:p>
        </w:tc>
        <w:tc>
          <w:tcPr>
            <w:tcW w:w="1418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275A" w:rsidRPr="00E14647" w:rsidTr="00E8731A">
        <w:trPr>
          <w:trHeight w:val="689"/>
          <w:jc w:val="center"/>
        </w:trPr>
        <w:tc>
          <w:tcPr>
            <w:tcW w:w="84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14647">
              <w:rPr>
                <w:w w:val="99"/>
                <w:sz w:val="24"/>
                <w:szCs w:val="24"/>
                <w:lang w:val="ru-RU"/>
              </w:rPr>
              <w:t>5</w:t>
            </w:r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14647">
              <w:rPr>
                <w:sz w:val="24"/>
                <w:szCs w:val="24"/>
                <w:lang w:val="ru-RU"/>
              </w:rPr>
              <w:t>Как люди приветствуют друг друга</w:t>
            </w:r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tabs>
                <w:tab w:val="left" w:pos="1479"/>
                <w:tab w:val="left" w:pos="2847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363" w:type="dxa"/>
          </w:tcPr>
          <w:p w:rsidR="0055275A" w:rsidRPr="00E14647" w:rsidRDefault="0055275A" w:rsidP="00B475DC">
            <w:pPr>
              <w:pStyle w:val="TableParagraph"/>
              <w:tabs>
                <w:tab w:val="left" w:pos="1479"/>
                <w:tab w:val="left" w:pos="2847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Секреты </w:t>
            </w:r>
            <w:proofErr w:type="spellStart"/>
            <w:r>
              <w:rPr>
                <w:sz w:val="24"/>
                <w:szCs w:val="24"/>
                <w:lang w:val="ru-RU"/>
              </w:rPr>
              <w:t>диалога:</w:t>
            </w:r>
            <w:r w:rsidRPr="00E14647">
              <w:rPr>
                <w:spacing w:val="-1"/>
                <w:sz w:val="24"/>
                <w:szCs w:val="24"/>
                <w:lang w:val="ru-RU"/>
              </w:rPr>
              <w:t>учимся</w:t>
            </w:r>
            <w:proofErr w:type="spellEnd"/>
            <w:r w:rsidRPr="00E1464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14647">
              <w:rPr>
                <w:sz w:val="24"/>
                <w:szCs w:val="24"/>
                <w:lang w:val="ru-RU"/>
              </w:rPr>
              <w:t>разговаривать друг с другом и</w:t>
            </w:r>
            <w:r w:rsidRPr="00E14647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14647">
              <w:rPr>
                <w:sz w:val="24"/>
                <w:szCs w:val="24"/>
                <w:lang w:val="ru-RU"/>
              </w:rPr>
              <w:t>со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14647">
              <w:rPr>
                <w:sz w:val="24"/>
                <w:szCs w:val="24"/>
                <w:lang w:val="ru-RU"/>
              </w:rPr>
              <w:t>взрослыми</w:t>
            </w:r>
          </w:p>
        </w:tc>
        <w:tc>
          <w:tcPr>
            <w:tcW w:w="1418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5275A" w:rsidRPr="00E14647" w:rsidTr="00E8731A">
        <w:trPr>
          <w:trHeight w:val="460"/>
          <w:jc w:val="center"/>
        </w:trPr>
        <w:tc>
          <w:tcPr>
            <w:tcW w:w="84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Зачем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людям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имена</w:t>
            </w:r>
            <w:proofErr w:type="spellEnd"/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36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14647">
              <w:rPr>
                <w:sz w:val="24"/>
                <w:szCs w:val="24"/>
                <w:lang w:val="ru-RU"/>
              </w:rPr>
              <w:t>Имена в малых жанрах фольклора</w:t>
            </w:r>
          </w:p>
        </w:tc>
        <w:tc>
          <w:tcPr>
            <w:tcW w:w="1418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5275A" w:rsidRPr="00E14647" w:rsidTr="00E8731A">
        <w:trPr>
          <w:trHeight w:val="690"/>
          <w:jc w:val="center"/>
        </w:trPr>
        <w:tc>
          <w:tcPr>
            <w:tcW w:w="84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7-8</w:t>
            </w:r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Спрашиваем</w:t>
            </w:r>
            <w:proofErr w:type="spellEnd"/>
            <w:r w:rsidRPr="00E14647">
              <w:rPr>
                <w:sz w:val="24"/>
                <w:szCs w:val="24"/>
              </w:rPr>
              <w:t xml:space="preserve"> и </w:t>
            </w:r>
            <w:proofErr w:type="spellStart"/>
            <w:r w:rsidRPr="00E14647">
              <w:rPr>
                <w:sz w:val="24"/>
                <w:szCs w:val="24"/>
              </w:rPr>
              <w:t>отвечаем</w:t>
            </w:r>
            <w:proofErr w:type="spellEnd"/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tabs>
                <w:tab w:val="left" w:pos="761"/>
                <w:tab w:val="left" w:pos="1083"/>
                <w:tab w:val="left" w:pos="1735"/>
                <w:tab w:val="left" w:pos="2734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3" w:type="dxa"/>
          </w:tcPr>
          <w:p w:rsidR="0055275A" w:rsidRDefault="0055275A" w:rsidP="00B475DC">
            <w:pPr>
              <w:pStyle w:val="TableParagraph"/>
              <w:tabs>
                <w:tab w:val="left" w:pos="761"/>
                <w:tab w:val="left" w:pos="1083"/>
                <w:tab w:val="left" w:pos="1735"/>
                <w:tab w:val="left" w:pos="2734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Цели и виды вопросов</w:t>
            </w:r>
          </w:p>
          <w:p w:rsidR="0055275A" w:rsidRPr="00E14647" w:rsidRDefault="0055275A" w:rsidP="00B475DC">
            <w:pPr>
              <w:pStyle w:val="TableParagraph"/>
              <w:tabs>
                <w:tab w:val="left" w:pos="761"/>
                <w:tab w:val="left" w:pos="1083"/>
                <w:tab w:val="left" w:pos="1735"/>
                <w:tab w:val="left" w:pos="2734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(вопрос-</w:t>
            </w:r>
            <w:r w:rsidRPr="00E14647">
              <w:rPr>
                <w:sz w:val="24"/>
                <w:szCs w:val="24"/>
                <w:lang w:val="ru-RU"/>
              </w:rPr>
              <w:t>уточнение, вопрос как запрос на</w:t>
            </w:r>
            <w:r w:rsidRPr="00E14647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14647">
              <w:rPr>
                <w:sz w:val="24"/>
                <w:szCs w:val="24"/>
                <w:lang w:val="ru-RU"/>
              </w:rPr>
              <w:t>новое</w:t>
            </w:r>
          </w:p>
          <w:p w:rsidR="0055275A" w:rsidRPr="00D7732D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7732D">
              <w:rPr>
                <w:sz w:val="24"/>
                <w:szCs w:val="24"/>
                <w:lang w:val="ru-RU"/>
              </w:rPr>
              <w:t>содержание)</w:t>
            </w:r>
          </w:p>
        </w:tc>
        <w:tc>
          <w:tcPr>
            <w:tcW w:w="1418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E21DF" w:rsidRPr="00E14647" w:rsidTr="00E8731A">
        <w:trPr>
          <w:trHeight w:val="229"/>
          <w:jc w:val="center"/>
        </w:trPr>
        <w:tc>
          <w:tcPr>
            <w:tcW w:w="843" w:type="dxa"/>
          </w:tcPr>
          <w:p w:rsidR="006E21DF" w:rsidRPr="00E14647" w:rsidRDefault="006E21DF" w:rsidP="00B475D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74" w:type="dxa"/>
            <w:gridSpan w:val="3"/>
          </w:tcPr>
          <w:p w:rsidR="006E21DF" w:rsidRPr="0055275A" w:rsidRDefault="006E21DF" w:rsidP="00B475D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55275A">
              <w:rPr>
                <w:b/>
                <w:sz w:val="24"/>
                <w:szCs w:val="24"/>
                <w:lang w:val="ru-RU"/>
              </w:rPr>
              <w:t>Раздел 2. Язык в действии</w:t>
            </w:r>
            <w:r>
              <w:rPr>
                <w:b/>
                <w:sz w:val="24"/>
                <w:szCs w:val="24"/>
                <w:lang w:val="ru-RU"/>
              </w:rPr>
              <w:t xml:space="preserve"> – 12 ч</w:t>
            </w:r>
          </w:p>
        </w:tc>
        <w:tc>
          <w:tcPr>
            <w:tcW w:w="1418" w:type="dxa"/>
          </w:tcPr>
          <w:p w:rsidR="006E21DF" w:rsidRPr="006C08ED" w:rsidRDefault="006E21DF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</w:tcPr>
          <w:p w:rsidR="006E21DF" w:rsidRPr="006C08ED" w:rsidRDefault="006E21DF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5275A" w:rsidRPr="00E14647" w:rsidTr="00E8731A">
        <w:trPr>
          <w:trHeight w:val="457"/>
          <w:jc w:val="center"/>
        </w:trPr>
        <w:tc>
          <w:tcPr>
            <w:tcW w:w="84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9-11</w:t>
            </w:r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Выделяем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голосом</w:t>
            </w:r>
            <w:proofErr w:type="spellEnd"/>
          </w:p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важные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Роль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логического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ударения</w:t>
            </w:r>
            <w:proofErr w:type="spellEnd"/>
          </w:p>
        </w:tc>
        <w:tc>
          <w:tcPr>
            <w:tcW w:w="1418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275A" w:rsidRPr="00E14647" w:rsidTr="00E8731A">
        <w:trPr>
          <w:trHeight w:val="460"/>
          <w:jc w:val="center"/>
        </w:trPr>
        <w:tc>
          <w:tcPr>
            <w:tcW w:w="84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12</w:t>
            </w:r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Как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можно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играть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звуками</w:t>
            </w:r>
            <w:proofErr w:type="spellEnd"/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tabs>
                <w:tab w:val="left" w:pos="1577"/>
                <w:tab w:val="left" w:pos="2256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363" w:type="dxa"/>
          </w:tcPr>
          <w:p w:rsidR="0055275A" w:rsidRPr="00E14647" w:rsidRDefault="0055275A" w:rsidP="00B475DC">
            <w:pPr>
              <w:pStyle w:val="TableParagraph"/>
              <w:tabs>
                <w:tab w:val="left" w:pos="1577"/>
                <w:tab w:val="left" w:pos="2256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Звукопись в </w:t>
            </w:r>
            <w:r w:rsidRPr="00E14647">
              <w:rPr>
                <w:sz w:val="24"/>
                <w:szCs w:val="24"/>
                <w:lang w:val="ru-RU"/>
              </w:rPr>
              <w:t>стихотворном художественном тексте</w:t>
            </w:r>
          </w:p>
        </w:tc>
        <w:tc>
          <w:tcPr>
            <w:tcW w:w="1418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5275A" w:rsidRPr="00E14647" w:rsidTr="00E8731A">
        <w:trPr>
          <w:trHeight w:val="460"/>
          <w:jc w:val="center"/>
        </w:trPr>
        <w:tc>
          <w:tcPr>
            <w:tcW w:w="84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13-</w:t>
            </w:r>
          </w:p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16</w:t>
            </w:r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Где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поставить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ударение</w:t>
            </w:r>
            <w:proofErr w:type="spellEnd"/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Смыслоразличительная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роль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ударения</w:t>
            </w:r>
            <w:proofErr w:type="spellEnd"/>
          </w:p>
        </w:tc>
        <w:tc>
          <w:tcPr>
            <w:tcW w:w="1418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275A" w:rsidRPr="00E14647" w:rsidTr="00E8731A">
        <w:trPr>
          <w:trHeight w:val="918"/>
          <w:jc w:val="center"/>
        </w:trPr>
        <w:tc>
          <w:tcPr>
            <w:tcW w:w="84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17-</w:t>
            </w:r>
          </w:p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18</w:t>
            </w:r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Как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сочетаются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tabs>
                <w:tab w:val="left" w:pos="2196"/>
                <w:tab w:val="left" w:pos="3250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3" w:type="dxa"/>
          </w:tcPr>
          <w:p w:rsidR="0055275A" w:rsidRPr="00E14647" w:rsidRDefault="0055275A" w:rsidP="00B475DC">
            <w:pPr>
              <w:pStyle w:val="TableParagraph"/>
              <w:tabs>
                <w:tab w:val="left" w:pos="2196"/>
                <w:tab w:val="left" w:pos="3250"/>
              </w:tabs>
              <w:rPr>
                <w:sz w:val="24"/>
                <w:szCs w:val="24"/>
                <w:lang w:val="ru-RU"/>
              </w:rPr>
            </w:pPr>
            <w:r w:rsidRPr="00E14647">
              <w:rPr>
                <w:sz w:val="24"/>
                <w:szCs w:val="24"/>
                <w:lang w:val="ru-RU"/>
              </w:rPr>
              <w:t>Наблюдение за сочетаемостью слов (пропедевтическая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14647">
              <w:rPr>
                <w:sz w:val="24"/>
                <w:szCs w:val="24"/>
                <w:lang w:val="ru-RU"/>
              </w:rPr>
              <w:t>работа</w:t>
            </w:r>
            <w:r w:rsidRPr="00E14647">
              <w:rPr>
                <w:sz w:val="24"/>
                <w:szCs w:val="24"/>
                <w:lang w:val="ru-RU"/>
              </w:rPr>
              <w:tab/>
              <w:t>по</w:t>
            </w:r>
          </w:p>
          <w:p w:rsidR="0055275A" w:rsidRDefault="0055275A" w:rsidP="00B475DC">
            <w:pPr>
              <w:pStyle w:val="TableParagraph"/>
              <w:tabs>
                <w:tab w:val="left" w:pos="2146"/>
                <w:tab w:val="left" w:pos="3362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предупреждению </w:t>
            </w:r>
            <w:r w:rsidRPr="00E14647">
              <w:rPr>
                <w:sz w:val="24"/>
                <w:szCs w:val="24"/>
                <w:lang w:val="ru-RU"/>
              </w:rPr>
              <w:t>ошибок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55275A" w:rsidRPr="00E14647" w:rsidRDefault="0055275A" w:rsidP="00B475DC">
            <w:pPr>
              <w:pStyle w:val="TableParagraph"/>
              <w:tabs>
                <w:tab w:val="left" w:pos="2146"/>
                <w:tab w:val="left" w:pos="3362"/>
              </w:tabs>
              <w:rPr>
                <w:sz w:val="24"/>
                <w:szCs w:val="24"/>
                <w:lang w:val="ru-RU"/>
              </w:rPr>
            </w:pPr>
            <w:r w:rsidRPr="00E14647">
              <w:rPr>
                <w:sz w:val="24"/>
                <w:szCs w:val="24"/>
                <w:lang w:val="ru-RU"/>
              </w:rPr>
              <w:t>в сочетаемости</w:t>
            </w:r>
            <w:r w:rsidRPr="00E1464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14647">
              <w:rPr>
                <w:sz w:val="24"/>
                <w:szCs w:val="24"/>
                <w:lang w:val="ru-RU"/>
              </w:rPr>
              <w:t>слов)</w:t>
            </w:r>
          </w:p>
        </w:tc>
        <w:tc>
          <w:tcPr>
            <w:tcW w:w="1418" w:type="dxa"/>
          </w:tcPr>
          <w:p w:rsidR="0055275A" w:rsidRPr="006C08ED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</w:tcPr>
          <w:p w:rsidR="0055275A" w:rsidRPr="006C08ED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E21DF" w:rsidRPr="00E14647" w:rsidTr="00E8731A">
        <w:trPr>
          <w:trHeight w:val="228"/>
          <w:jc w:val="center"/>
        </w:trPr>
        <w:tc>
          <w:tcPr>
            <w:tcW w:w="843" w:type="dxa"/>
          </w:tcPr>
          <w:p w:rsidR="006E21DF" w:rsidRPr="006C08ED" w:rsidRDefault="006E21DF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0974" w:type="dxa"/>
            <w:gridSpan w:val="3"/>
          </w:tcPr>
          <w:p w:rsidR="006E21DF" w:rsidRPr="00E14647" w:rsidRDefault="006E21DF" w:rsidP="00B475D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14647">
              <w:rPr>
                <w:b/>
                <w:sz w:val="24"/>
                <w:szCs w:val="24"/>
                <w:lang w:val="ru-RU"/>
              </w:rPr>
              <w:t>Раздел 3. Русский язык: прошлое и настоящее</w:t>
            </w:r>
            <w:r>
              <w:rPr>
                <w:b/>
                <w:sz w:val="24"/>
                <w:szCs w:val="24"/>
                <w:lang w:val="ru-RU"/>
              </w:rPr>
              <w:t xml:space="preserve"> – 12 ч</w:t>
            </w:r>
          </w:p>
        </w:tc>
        <w:tc>
          <w:tcPr>
            <w:tcW w:w="1418" w:type="dxa"/>
          </w:tcPr>
          <w:p w:rsidR="006E21DF" w:rsidRPr="006C08ED" w:rsidRDefault="006E21DF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</w:tcPr>
          <w:p w:rsidR="006E21DF" w:rsidRPr="006C08ED" w:rsidRDefault="006E21DF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5275A" w:rsidRPr="00E14647" w:rsidTr="00E8731A">
        <w:trPr>
          <w:trHeight w:val="1840"/>
          <w:jc w:val="center"/>
        </w:trPr>
        <w:tc>
          <w:tcPr>
            <w:tcW w:w="84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19-</w:t>
            </w:r>
          </w:p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22</w:t>
            </w:r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Как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писали</w:t>
            </w:r>
            <w:proofErr w:type="spellEnd"/>
            <w:r w:rsidRPr="00E14647">
              <w:rPr>
                <w:sz w:val="24"/>
                <w:szCs w:val="24"/>
              </w:rPr>
              <w:t xml:space="preserve"> в </w:t>
            </w:r>
            <w:proofErr w:type="spellStart"/>
            <w:r w:rsidRPr="00E14647">
              <w:rPr>
                <w:sz w:val="24"/>
                <w:szCs w:val="24"/>
              </w:rPr>
              <w:t>старину</w:t>
            </w:r>
            <w:proofErr w:type="spellEnd"/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  <w:lang w:val="ru-RU"/>
              </w:rPr>
              <w:t xml:space="preserve">Особенности оформления книг в Древней Руси: оформление красной строки и заставок. Сведения об истории русской письменности: как появились буквы современного русского алфавита. </w:t>
            </w:r>
            <w:proofErr w:type="spellStart"/>
            <w:r w:rsidRPr="00E14647">
              <w:rPr>
                <w:sz w:val="24"/>
                <w:szCs w:val="24"/>
              </w:rPr>
              <w:t>Практическая</w:t>
            </w:r>
            <w:proofErr w:type="spellEnd"/>
          </w:p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14647">
              <w:rPr>
                <w:sz w:val="24"/>
                <w:szCs w:val="24"/>
              </w:rPr>
              <w:t>работа</w:t>
            </w:r>
            <w:proofErr w:type="spellEnd"/>
            <w:r w:rsidRPr="00E14647">
              <w:rPr>
                <w:sz w:val="24"/>
                <w:szCs w:val="24"/>
              </w:rPr>
              <w:t xml:space="preserve"> «</w:t>
            </w:r>
            <w:proofErr w:type="spellStart"/>
            <w:r w:rsidRPr="00E14647">
              <w:rPr>
                <w:sz w:val="24"/>
                <w:szCs w:val="24"/>
              </w:rPr>
              <w:t>Оформление</w:t>
            </w:r>
            <w:proofErr w:type="spellEnd"/>
            <w:r w:rsidRPr="00E14647">
              <w:rPr>
                <w:sz w:val="24"/>
                <w:szCs w:val="24"/>
              </w:rPr>
              <w:t xml:space="preserve"> </w:t>
            </w:r>
            <w:proofErr w:type="spellStart"/>
            <w:r w:rsidRPr="00E14647">
              <w:rPr>
                <w:sz w:val="24"/>
                <w:szCs w:val="24"/>
              </w:rPr>
              <w:t>буквиц</w:t>
            </w:r>
            <w:proofErr w:type="spellEnd"/>
            <w:r w:rsidRPr="00E14647">
              <w:rPr>
                <w:sz w:val="24"/>
                <w:szCs w:val="24"/>
              </w:rPr>
              <w:t xml:space="preserve"> и </w:t>
            </w:r>
            <w:proofErr w:type="spellStart"/>
            <w:r w:rsidRPr="00E14647">
              <w:rPr>
                <w:sz w:val="24"/>
                <w:szCs w:val="24"/>
              </w:rPr>
              <w:t>заставок</w:t>
            </w:r>
            <w:proofErr w:type="spellEnd"/>
            <w:r w:rsidRPr="00E14647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275A" w:rsidRPr="00E14647" w:rsidTr="00E8731A">
        <w:trPr>
          <w:trHeight w:val="1151"/>
          <w:jc w:val="center"/>
        </w:trPr>
        <w:tc>
          <w:tcPr>
            <w:tcW w:w="843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23-</w:t>
            </w:r>
          </w:p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  <w:r w:rsidRPr="00E14647">
              <w:rPr>
                <w:sz w:val="24"/>
                <w:szCs w:val="24"/>
              </w:rPr>
              <w:t>26</w:t>
            </w:r>
          </w:p>
        </w:tc>
        <w:tc>
          <w:tcPr>
            <w:tcW w:w="2861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14647">
              <w:rPr>
                <w:sz w:val="24"/>
                <w:szCs w:val="24"/>
                <w:lang w:val="ru-RU"/>
              </w:rPr>
              <w:t>Дом в старину: что как называлось</w:t>
            </w:r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3" w:type="dxa"/>
          </w:tcPr>
          <w:p w:rsid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14647">
              <w:rPr>
                <w:sz w:val="24"/>
                <w:szCs w:val="24"/>
                <w:lang w:val="ru-RU"/>
              </w:rPr>
              <w:t xml:space="preserve">Слова, обозначающие предметы традиционного русского быта: дом в старину: что как называлось </w:t>
            </w:r>
          </w:p>
          <w:p w:rsidR="0055275A" w:rsidRDefault="0055275A" w:rsidP="00B475DC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E14647">
              <w:rPr>
                <w:sz w:val="24"/>
                <w:szCs w:val="24"/>
                <w:lang w:val="ru-RU"/>
              </w:rPr>
              <w:t>(</w:t>
            </w:r>
            <w:r>
              <w:rPr>
                <w:i/>
                <w:sz w:val="24"/>
                <w:szCs w:val="24"/>
                <w:lang w:val="ru-RU"/>
              </w:rPr>
              <w:t xml:space="preserve">изба, </w:t>
            </w:r>
            <w:r w:rsidRPr="00E14647">
              <w:rPr>
                <w:i/>
                <w:sz w:val="24"/>
                <w:szCs w:val="24"/>
                <w:lang w:val="ru-RU"/>
              </w:rPr>
              <w:t xml:space="preserve">терем, хоромы, горница, светлица, светец, лучина </w:t>
            </w:r>
          </w:p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14647">
              <w:rPr>
                <w:sz w:val="24"/>
                <w:szCs w:val="24"/>
                <w:lang w:val="ru-RU"/>
              </w:rPr>
              <w:t>и т. д.)</w:t>
            </w:r>
          </w:p>
        </w:tc>
        <w:tc>
          <w:tcPr>
            <w:tcW w:w="1418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55275A" w:rsidRPr="00E14647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275A" w:rsidRPr="00E14647" w:rsidTr="00E8731A">
        <w:trPr>
          <w:trHeight w:val="1151"/>
          <w:jc w:val="center"/>
        </w:trPr>
        <w:tc>
          <w:tcPr>
            <w:tcW w:w="8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20"/>
              <w:gridCol w:w="6120"/>
            </w:tblGrid>
            <w:tr w:rsidR="0055275A" w:rsidRPr="00D06561">
              <w:trPr>
                <w:trHeight w:val="249"/>
              </w:trPr>
              <w:tc>
                <w:tcPr>
                  <w:tcW w:w="6120" w:type="dxa"/>
                </w:tcPr>
                <w:p w:rsidR="0055275A" w:rsidRPr="00D06561" w:rsidRDefault="0055275A" w:rsidP="00D0656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27-30</w:t>
                  </w:r>
                </w:p>
              </w:tc>
              <w:tc>
                <w:tcPr>
                  <w:tcW w:w="6120" w:type="dxa"/>
                </w:tcPr>
                <w:p w:rsidR="0055275A" w:rsidRPr="00D06561" w:rsidRDefault="0055275A" w:rsidP="00D0656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D06561">
                    <w:rPr>
                      <w:rFonts w:eastAsiaTheme="minorHAnsi"/>
                      <w:color w:val="000000"/>
                      <w:sz w:val="20"/>
                      <w:szCs w:val="20"/>
                      <w:lang w:eastAsia="en-US"/>
                    </w:rPr>
                    <w:t xml:space="preserve">Во что одевались в старину </w:t>
                  </w:r>
                </w:p>
              </w:tc>
            </w:tr>
          </w:tbl>
          <w:p w:rsidR="0055275A" w:rsidRPr="00D06561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20"/>
              <w:gridCol w:w="6120"/>
            </w:tblGrid>
            <w:tr w:rsidR="0055275A" w:rsidRPr="00D06561">
              <w:trPr>
                <w:trHeight w:val="249"/>
              </w:trPr>
              <w:tc>
                <w:tcPr>
                  <w:tcW w:w="6120" w:type="dxa"/>
                </w:tcPr>
                <w:p w:rsidR="0055275A" w:rsidRPr="00D06561" w:rsidRDefault="0055275A" w:rsidP="00D0656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6120" w:type="dxa"/>
                </w:tcPr>
                <w:p w:rsidR="0055275A" w:rsidRPr="00D06561" w:rsidRDefault="0055275A" w:rsidP="00D0656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D06561">
                    <w:rPr>
                      <w:rFonts w:eastAsiaTheme="minorHAnsi"/>
                      <w:color w:val="000000"/>
                      <w:sz w:val="20"/>
                      <w:szCs w:val="20"/>
                      <w:lang w:eastAsia="en-US"/>
                    </w:rPr>
                    <w:t xml:space="preserve">Во что одевались в старину </w:t>
                  </w:r>
                </w:p>
              </w:tc>
            </w:tr>
          </w:tbl>
          <w:p w:rsidR="0055275A" w:rsidRPr="00D06561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 что одевались в старину</w:t>
            </w:r>
          </w:p>
        </w:tc>
        <w:tc>
          <w:tcPr>
            <w:tcW w:w="1750" w:type="dxa"/>
          </w:tcPr>
          <w:p w:rsidR="0055275A" w:rsidRPr="0055275A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3" w:type="dxa"/>
          </w:tcPr>
          <w:p w:rsidR="0055275A" w:rsidRPr="00D06561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Слова, обозначающие предметы </w:t>
            </w:r>
            <w:r w:rsidRPr="00E14647">
              <w:rPr>
                <w:sz w:val="24"/>
                <w:szCs w:val="24"/>
                <w:lang w:val="ru-RU"/>
              </w:rPr>
              <w:t>традиционного русского быта</w:t>
            </w:r>
            <w:r>
              <w:rPr>
                <w:sz w:val="24"/>
                <w:szCs w:val="24"/>
                <w:lang w:val="ru-RU"/>
              </w:rPr>
              <w:t>: как называлось то ,во  что одевались в старину (кафтан, кушак, рубаха, сарафан, лапти и т.д.)</w:t>
            </w:r>
          </w:p>
        </w:tc>
        <w:tc>
          <w:tcPr>
            <w:tcW w:w="1418" w:type="dxa"/>
          </w:tcPr>
          <w:p w:rsidR="0055275A" w:rsidRPr="00D06561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</w:tcPr>
          <w:p w:rsidR="0055275A" w:rsidRPr="00D06561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E21DF" w:rsidRPr="00E14647" w:rsidTr="00E8731A">
        <w:trPr>
          <w:trHeight w:val="458"/>
          <w:jc w:val="center"/>
        </w:trPr>
        <w:tc>
          <w:tcPr>
            <w:tcW w:w="843" w:type="dxa"/>
          </w:tcPr>
          <w:p w:rsidR="006E21DF" w:rsidRPr="00741FDE" w:rsidRDefault="006E21DF" w:rsidP="00D06561">
            <w:pPr>
              <w:suppressAutoHyphens w:val="0"/>
              <w:adjustRightInd w:val="0"/>
              <w:rPr>
                <w:rFonts w:eastAsiaTheme="minorHAnsi"/>
                <w:color w:val="000000"/>
                <w:lang w:val="ru-RU" w:eastAsia="en-US"/>
              </w:rPr>
            </w:pPr>
          </w:p>
        </w:tc>
        <w:tc>
          <w:tcPr>
            <w:tcW w:w="10974" w:type="dxa"/>
            <w:gridSpan w:val="3"/>
          </w:tcPr>
          <w:p w:rsidR="006E21DF" w:rsidRPr="00741FDE" w:rsidRDefault="006E21DF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b/>
                <w:lang w:val="ru-RU"/>
              </w:rPr>
              <w:t>Раздел «</w:t>
            </w:r>
            <w:r w:rsidRPr="00D06561">
              <w:rPr>
                <w:b/>
                <w:sz w:val="24"/>
                <w:szCs w:val="24"/>
                <w:lang w:val="ru-RU"/>
              </w:rPr>
              <w:t>Секреты речи и текста</w:t>
            </w:r>
            <w:r>
              <w:rPr>
                <w:b/>
                <w:lang w:val="ru-RU"/>
              </w:rPr>
              <w:t>»</w:t>
            </w:r>
            <w:r>
              <w:rPr>
                <w:b/>
                <w:sz w:val="24"/>
                <w:szCs w:val="24"/>
                <w:lang w:val="ru-RU"/>
              </w:rPr>
              <w:t xml:space="preserve"> – 3 ч</w:t>
            </w:r>
          </w:p>
        </w:tc>
        <w:tc>
          <w:tcPr>
            <w:tcW w:w="1418" w:type="dxa"/>
          </w:tcPr>
          <w:p w:rsidR="006E21DF" w:rsidRPr="0055275A" w:rsidRDefault="006E21DF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54" w:type="dxa"/>
          </w:tcPr>
          <w:p w:rsidR="006E21DF" w:rsidRPr="0055275A" w:rsidRDefault="006E21DF" w:rsidP="00B475D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5275A" w:rsidRPr="00E14647" w:rsidTr="00E8731A">
        <w:trPr>
          <w:trHeight w:val="458"/>
          <w:jc w:val="center"/>
        </w:trPr>
        <w:tc>
          <w:tcPr>
            <w:tcW w:w="843" w:type="dxa"/>
          </w:tcPr>
          <w:p w:rsidR="0055275A" w:rsidRPr="00741FDE" w:rsidRDefault="0055275A" w:rsidP="0063459A">
            <w:pPr>
              <w:suppressAutoHyphens w:val="0"/>
              <w:adjustRightInd w:val="0"/>
              <w:rPr>
                <w:rFonts w:eastAsiaTheme="minorHAnsi"/>
                <w:color w:val="000000"/>
                <w:lang w:val="ru-RU" w:eastAsia="en-US"/>
              </w:rPr>
            </w:pPr>
            <w:r>
              <w:rPr>
                <w:rFonts w:eastAsiaTheme="minorHAnsi"/>
                <w:color w:val="000000"/>
                <w:lang w:val="ru-RU" w:eastAsia="en-US"/>
              </w:rPr>
              <w:t>31</w:t>
            </w:r>
          </w:p>
        </w:tc>
        <w:tc>
          <w:tcPr>
            <w:tcW w:w="2861" w:type="dxa"/>
          </w:tcPr>
          <w:p w:rsidR="0055275A" w:rsidRPr="00741FDE" w:rsidRDefault="0055275A" w:rsidP="0063459A">
            <w:pPr>
              <w:suppressAutoHyphens w:val="0"/>
              <w:adjustRightIn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Проектное задание</w:t>
            </w:r>
          </w:p>
        </w:tc>
        <w:tc>
          <w:tcPr>
            <w:tcW w:w="1750" w:type="dxa"/>
          </w:tcPr>
          <w:p w:rsidR="0055275A" w:rsidRPr="006E21DF" w:rsidRDefault="006E21DF" w:rsidP="0063459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363" w:type="dxa"/>
          </w:tcPr>
          <w:p w:rsidR="0055275A" w:rsidRPr="00741FDE" w:rsidRDefault="0055275A" w:rsidP="0063459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55275A" w:rsidRPr="00D06561" w:rsidRDefault="0055275A" w:rsidP="0063459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55275A" w:rsidRPr="00D06561" w:rsidRDefault="0055275A" w:rsidP="0063459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275A" w:rsidRPr="00E14647" w:rsidTr="00E8731A">
        <w:trPr>
          <w:trHeight w:val="458"/>
          <w:jc w:val="center"/>
        </w:trPr>
        <w:tc>
          <w:tcPr>
            <w:tcW w:w="843" w:type="dxa"/>
          </w:tcPr>
          <w:p w:rsidR="0055275A" w:rsidRPr="00DB5A1D" w:rsidRDefault="0055275A" w:rsidP="00D06561">
            <w:pPr>
              <w:suppressAutoHyphens w:val="0"/>
              <w:adjustRightInd w:val="0"/>
              <w:rPr>
                <w:rFonts w:eastAsiaTheme="minorHAnsi"/>
                <w:color w:val="000000"/>
                <w:lang w:val="ru-RU" w:eastAsia="en-US"/>
              </w:rPr>
            </w:pPr>
            <w:r>
              <w:rPr>
                <w:rFonts w:eastAsiaTheme="minorHAnsi"/>
                <w:color w:val="000000"/>
                <w:lang w:val="ru-RU" w:eastAsia="en-US"/>
              </w:rPr>
              <w:t>32-33</w:t>
            </w:r>
          </w:p>
        </w:tc>
        <w:tc>
          <w:tcPr>
            <w:tcW w:w="2861" w:type="dxa"/>
          </w:tcPr>
          <w:p w:rsidR="0055275A" w:rsidRPr="00741FDE" w:rsidRDefault="0055275A" w:rsidP="00B475DC">
            <w:pPr>
              <w:suppressAutoHyphens w:val="0"/>
              <w:adjustRightIn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Сравниваем тексты</w:t>
            </w:r>
          </w:p>
        </w:tc>
        <w:tc>
          <w:tcPr>
            <w:tcW w:w="1750" w:type="dxa"/>
          </w:tcPr>
          <w:p w:rsidR="0055275A" w:rsidRPr="006E21DF" w:rsidRDefault="006E21DF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363" w:type="dxa"/>
          </w:tcPr>
          <w:p w:rsidR="0055275A" w:rsidRPr="00741FDE" w:rsidRDefault="0055275A" w:rsidP="00B475D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Сопоставление текстов</w:t>
            </w:r>
          </w:p>
        </w:tc>
        <w:tc>
          <w:tcPr>
            <w:tcW w:w="1418" w:type="dxa"/>
          </w:tcPr>
          <w:p w:rsidR="0055275A" w:rsidRPr="00D06561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54" w:type="dxa"/>
          </w:tcPr>
          <w:p w:rsidR="0055275A" w:rsidRPr="00D06561" w:rsidRDefault="0055275A" w:rsidP="00B475D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40A12" w:rsidRDefault="00A40A12" w:rsidP="00A40A12">
      <w:pPr>
        <w:ind w:firstLine="360"/>
        <w:jc w:val="both"/>
        <w:rPr>
          <w:sz w:val="28"/>
          <w:szCs w:val="28"/>
        </w:rPr>
      </w:pPr>
    </w:p>
    <w:p w:rsidR="006C08ED" w:rsidRDefault="006C08ED" w:rsidP="006C08ED">
      <w:pPr>
        <w:ind w:left="360"/>
        <w:contextualSpacing/>
        <w:jc w:val="center"/>
        <w:rPr>
          <w:b/>
        </w:rPr>
      </w:pPr>
      <w:r>
        <w:rPr>
          <w:b/>
        </w:rPr>
        <w:lastRenderedPageBreak/>
        <w:t xml:space="preserve"> Календарно-тематическое планирование 2 класс</w:t>
      </w:r>
    </w:p>
    <w:p w:rsidR="006C08ED" w:rsidRDefault="006C08ED" w:rsidP="006C08ED">
      <w:pPr>
        <w:ind w:left="360"/>
        <w:contextualSpacing/>
        <w:jc w:val="center"/>
        <w:rPr>
          <w:b/>
        </w:rPr>
      </w:pP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10491"/>
        <w:gridCol w:w="1701"/>
        <w:gridCol w:w="1276"/>
      </w:tblGrid>
      <w:tr w:rsidR="006C08ED" w:rsidTr="006C08ED">
        <w:trPr>
          <w:trHeight w:val="79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rPr>
                <w:b/>
                <w:lang w:eastAsia="ru-RU"/>
              </w:rPr>
            </w:pPr>
          </w:p>
          <w:p w:rsidR="006C08ED" w:rsidRDefault="006C08ED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 п/п</w:t>
            </w:r>
          </w:p>
        </w:tc>
        <w:tc>
          <w:tcPr>
            <w:tcW w:w="10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b/>
                <w:lang w:eastAsia="ru-RU"/>
              </w:rPr>
            </w:pPr>
          </w:p>
          <w:p w:rsidR="006C08ED" w:rsidRDefault="006C08ED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Тема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b/>
                <w:lang w:eastAsia="ru-RU"/>
              </w:rPr>
            </w:pPr>
          </w:p>
          <w:p w:rsidR="006C08ED" w:rsidRDefault="006C08ED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Дата</w:t>
            </w:r>
          </w:p>
        </w:tc>
      </w:tr>
      <w:tr w:rsidR="006C08ED" w:rsidTr="006C08ED">
        <w:trPr>
          <w:trHeight w:val="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ED" w:rsidRDefault="006C08ED">
            <w:pPr>
              <w:rPr>
                <w:b/>
                <w:lang w:eastAsia="ru-RU"/>
              </w:rPr>
            </w:pPr>
          </w:p>
        </w:tc>
        <w:tc>
          <w:tcPr>
            <w:tcW w:w="10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ED" w:rsidRDefault="006C08ED">
            <w:pPr>
              <w:rPr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по факту</w:t>
            </w:r>
          </w:p>
        </w:tc>
      </w:tr>
      <w:tr w:rsidR="006C08ED" w:rsidTr="006C08ED">
        <w:trPr>
          <w:trHeight w:val="2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Русский язык: прошлое и </w:t>
            </w:r>
            <w:proofErr w:type="gramStart"/>
            <w:r>
              <w:rPr>
                <w:b/>
                <w:bCs/>
                <w:color w:val="000000"/>
                <w:lang w:eastAsia="ru-RU"/>
              </w:rPr>
              <w:t>настоящее .</w:t>
            </w:r>
            <w:proofErr w:type="gramEnd"/>
          </w:p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По одёжке встречают… Слова, обозначающие предметы традиционного русского быта: как называлось то, во что раньше одевались дети.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По одёжке встречают… Слова, обозначающие предметы традиционного русского быта: как называлось то, во что раньше одевались дети. </w:t>
            </w:r>
          </w:p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Ржаной хлебушко калачу дедушка. Слова, обозначающие предметы традиционного русского быта: слова, называющие то, что ели в старину.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ind w:left="720"/>
              <w:jc w:val="both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Ржаной хлебушко калачу дедушка. Слова, обозначающие предметы традиционного русского быта: слова, называющие то, что ели в старину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Если хорошие щи, так другой пищи не ищи. Слова, обозначающие предметы традиционного русского быта: слова, называющие то, что ели в старину.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Каша – кормилица наша. Слова, обозначающие предметы традиционного русского быта: слова, называющие то, что ели в старину.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Каша – кормилица наша. Слова, обозначающие предметы традиционного русского быта: слова, называющие то, что ели в старину.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Любишь кататься, люби и саночки возить. Слова, обозначающие предметы традиционного русского быта: слова, называющие детские забавы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ind w:left="720"/>
              <w:jc w:val="both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Делу время, потехе час. Слова, обозначающие предметы традиционного русского быта: слова, называющие игры и игрушки.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ind w:left="720"/>
              <w:jc w:val="both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Делу время, потехе час. Слова, обозначающие предметы традиционного русского быта: слова, называющие игры и игрушки.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В решете воду не удержишь. Слова, обозначающие предметы традиционного русского быта: слова, называющие домашнюю утварь.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В решете воду не удержишь. Слова, обозначающие предметы традиционного русского быта: слова, называющие домашнюю утварь.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Самовар кипит, уходить не велит. Слова, обозначающие предметы традиционного русского быта: слова, связанные с традицией русского чаепития.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Самовар кипит, уходить не велит. Слова, обозначающие предметы традиционного русского быта: слова, связанные с традицией русского чаепития.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lang w:eastAsia="ru-RU"/>
              </w:rPr>
              <w:t>Проверочная работа: представление результатов выполнения проектного задания «Почему это так называется?».</w:t>
            </w:r>
          </w:p>
          <w:p w:rsidR="006C08ED" w:rsidRDefault="006C08ED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Язык в действии. </w:t>
            </w:r>
            <w:r>
              <w:rPr>
                <w:color w:val="000000"/>
                <w:lang w:eastAsia="ru-RU"/>
              </w:rPr>
              <w:t>Помогает ли ударение различать слова? Смыслоразличительная роль ударения.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Для чего нужны синонимы? Обогащение активного и пассивного словарного запаса. Проведение синонимических замен с учётом особенностей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Для чего нужны антонимы? Обогащение активного и пассивного словарного запаса. Уточнение лексического значения антонимов.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Как появились пословицы и фразеологизмы? 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Как появились пословицы и фразеологизмы? 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Как появились пословицы и фразеологизмы? 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Как можно объяснить значение слова? Разные способы толкования значения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ind w:left="72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Как научиться читать стихи и сказки? Наблюдение за изменением места ударения в поэтическом тексте.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Как научиться читать стихи и сказки? Наблюдение за изменением места ударения в поэтическом тексте.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lang w:eastAsia="ru-RU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</w:t>
            </w:r>
          </w:p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Секреты речи и текста. </w:t>
            </w:r>
            <w:r>
              <w:rPr>
                <w:color w:val="000000"/>
                <w:lang w:eastAsia="ru-RU"/>
              </w:rPr>
              <w:t>Участвуем в диалогах. Приемы общения. Особенности русского речевого этикета.</w:t>
            </w:r>
          </w:p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lang w:eastAsia="ru-RU"/>
              </w:rPr>
              <w:t>Участвуем в диалогах. Приемы общения. Особенности русского речевого этикета.</w:t>
            </w:r>
          </w:p>
          <w:p w:rsidR="006C08ED" w:rsidRDefault="006C08ED">
            <w:pPr>
              <w:shd w:val="clear" w:color="auto" w:fill="FFFFFF"/>
              <w:ind w:left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lang w:eastAsia="ru-RU"/>
              </w:rPr>
              <w:t>Составляем развёрнутое толкование значения слова.</w:t>
            </w:r>
          </w:p>
          <w:p w:rsidR="006C08ED" w:rsidRDefault="006C08ED">
            <w:pPr>
              <w:shd w:val="clear" w:color="auto" w:fill="FFFFFF"/>
              <w:ind w:left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lang w:eastAsia="ru-RU"/>
              </w:rPr>
              <w:t>Учимся связывать предложения в тексте Практическое овладение средствами связи: лексический повтор, местоименный повтор.</w:t>
            </w:r>
          </w:p>
          <w:p w:rsidR="006C08ED" w:rsidRDefault="006C08ED">
            <w:pPr>
              <w:shd w:val="clear" w:color="auto" w:fill="FFFFFF"/>
              <w:ind w:left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lang w:eastAsia="ru-RU"/>
              </w:rPr>
              <w:t>Учимся связывать предложения в тексте. Практическое овладение средствами связи: лексический повтор, местоименный повтор.</w:t>
            </w:r>
          </w:p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lang w:eastAsia="ru-RU"/>
              </w:rPr>
              <w:t>Учимся связывать предложения в тексте. Практическое овладение средствами связи: лексический повтор, местоименный повтор.</w:t>
            </w:r>
          </w:p>
          <w:p w:rsidR="006C08ED" w:rsidRDefault="006C08ED">
            <w:pPr>
              <w:shd w:val="clear" w:color="auto" w:fill="FFFFFF"/>
              <w:ind w:left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ED" w:rsidRDefault="006C08ED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lang w:eastAsia="ru-RU"/>
              </w:rPr>
              <w:t>Создаём тексты-инструкции и тексты-повествования.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Устный ответ как жанр монологической устной учебно-научной речи. </w:t>
            </w:r>
          </w:p>
          <w:p w:rsidR="006C08ED" w:rsidRDefault="006C08ED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  <w:tr w:rsidR="006C08ED" w:rsidTr="006C08ED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 w:rsidP="006C08ED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shd w:val="clear" w:color="auto" w:fill="FFFFFF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Представление результатов выполнения проектных заданий. Устный ответ как жанр монологической устной учебно-научной речи. </w:t>
            </w:r>
          </w:p>
          <w:p w:rsidR="006C08ED" w:rsidRDefault="006C08ED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ED" w:rsidRDefault="006C08ED">
            <w:pPr>
              <w:jc w:val="center"/>
              <w:rPr>
                <w:lang w:eastAsia="ru-RU"/>
              </w:rPr>
            </w:pPr>
          </w:p>
        </w:tc>
      </w:tr>
    </w:tbl>
    <w:p w:rsidR="006C08ED" w:rsidRDefault="006C08ED" w:rsidP="006C08ED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6C08ED" w:rsidRDefault="006C08ED" w:rsidP="006C08ED">
      <w:pPr>
        <w:shd w:val="clear" w:color="auto" w:fill="FFFFFF"/>
        <w:spacing w:line="294" w:lineRule="atLeast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A40A12" w:rsidRDefault="00A40A12" w:rsidP="00A40A12">
      <w:pPr>
        <w:ind w:firstLine="360"/>
        <w:jc w:val="both"/>
        <w:rPr>
          <w:sz w:val="28"/>
          <w:szCs w:val="28"/>
        </w:rPr>
      </w:pPr>
    </w:p>
    <w:p w:rsidR="00AD53BA" w:rsidRDefault="00AD53BA"/>
    <w:p w:rsidR="00B475DC" w:rsidRDefault="00B475DC"/>
    <w:p w:rsidR="006C08ED" w:rsidRDefault="006C08ED"/>
    <w:p w:rsidR="006C08ED" w:rsidRDefault="006C08ED"/>
    <w:p w:rsidR="006C08ED" w:rsidRDefault="006C08ED"/>
    <w:p w:rsidR="006C08ED" w:rsidRDefault="006C08ED"/>
    <w:p w:rsidR="006C08ED" w:rsidRDefault="006C08ED"/>
    <w:p w:rsidR="00B475DC" w:rsidRDefault="00B475DC"/>
    <w:p w:rsidR="00B475DC" w:rsidRDefault="00B475DC" w:rsidP="00B475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 – тематическое планирование 3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8"/>
        <w:gridCol w:w="4536"/>
        <w:gridCol w:w="1564"/>
        <w:gridCol w:w="4944"/>
        <w:gridCol w:w="1325"/>
        <w:gridCol w:w="1319"/>
      </w:tblGrid>
      <w:tr w:rsidR="00B475DC" w:rsidRPr="00FD73A7" w:rsidTr="00B475DC">
        <w:tc>
          <w:tcPr>
            <w:tcW w:w="371" w:type="pct"/>
          </w:tcPr>
          <w:p w:rsidR="00B475DC" w:rsidRPr="00FD73A7" w:rsidRDefault="00B475DC" w:rsidP="00B475DC">
            <w:pPr>
              <w:tabs>
                <w:tab w:val="left" w:pos="2835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1534" w:type="pct"/>
          </w:tcPr>
          <w:p w:rsidR="00B475DC" w:rsidRPr="00FD73A7" w:rsidRDefault="00B475DC" w:rsidP="00B475DC">
            <w:pPr>
              <w:tabs>
                <w:tab w:val="left" w:pos="2835"/>
              </w:tabs>
              <w:jc w:val="both"/>
              <w:rPr>
                <w:b/>
                <w:color w:val="000000"/>
              </w:rPr>
            </w:pPr>
            <w:r w:rsidRPr="00FD73A7">
              <w:rPr>
                <w:b/>
                <w:color w:val="000000"/>
              </w:rPr>
              <w:t>Тема</w:t>
            </w:r>
          </w:p>
        </w:tc>
        <w:tc>
          <w:tcPr>
            <w:tcW w:w="529" w:type="pct"/>
          </w:tcPr>
          <w:p w:rsidR="00B475DC" w:rsidRPr="00FD73A7" w:rsidRDefault="00B475DC" w:rsidP="00B475DC">
            <w:pPr>
              <w:tabs>
                <w:tab w:val="left" w:pos="2835"/>
              </w:tabs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Колич</w:t>
            </w:r>
            <w:proofErr w:type="spellEnd"/>
            <w:r>
              <w:rPr>
                <w:b/>
                <w:color w:val="000000"/>
              </w:rPr>
              <w:t>. часов</w:t>
            </w:r>
          </w:p>
        </w:tc>
        <w:tc>
          <w:tcPr>
            <w:tcW w:w="1672" w:type="pct"/>
          </w:tcPr>
          <w:p w:rsidR="00B475DC" w:rsidRPr="00FD73A7" w:rsidRDefault="00B475DC" w:rsidP="00B475DC">
            <w:pPr>
              <w:tabs>
                <w:tab w:val="left" w:pos="2835"/>
              </w:tabs>
              <w:jc w:val="both"/>
              <w:rPr>
                <w:b/>
                <w:color w:val="000000"/>
              </w:rPr>
            </w:pPr>
            <w:r w:rsidRPr="00FD73A7">
              <w:rPr>
                <w:b/>
                <w:color w:val="000000"/>
              </w:rPr>
              <w:t>Характеристика деятельности учащихся</w:t>
            </w:r>
          </w:p>
        </w:tc>
        <w:tc>
          <w:tcPr>
            <w:tcW w:w="448" w:type="pct"/>
          </w:tcPr>
          <w:p w:rsidR="00B475DC" w:rsidRPr="00FD73A7" w:rsidRDefault="00B475DC" w:rsidP="00B475DC">
            <w:pPr>
              <w:tabs>
                <w:tab w:val="left" w:pos="2835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 план</w:t>
            </w:r>
          </w:p>
        </w:tc>
        <w:tc>
          <w:tcPr>
            <w:tcW w:w="447" w:type="pct"/>
          </w:tcPr>
          <w:p w:rsidR="00B475DC" w:rsidRPr="00FD73A7" w:rsidRDefault="00B475DC" w:rsidP="00B475DC">
            <w:pPr>
              <w:tabs>
                <w:tab w:val="left" w:pos="2835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 факт</w:t>
            </w: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/>
        </w:tc>
        <w:tc>
          <w:tcPr>
            <w:tcW w:w="1534" w:type="pct"/>
          </w:tcPr>
          <w:p w:rsidR="00B475DC" w:rsidRDefault="00B475DC" w:rsidP="00B475DC">
            <w:pPr>
              <w:rPr>
                <w:b/>
              </w:rPr>
            </w:pPr>
            <w:r w:rsidRPr="005533EF">
              <w:rPr>
                <w:b/>
              </w:rPr>
              <w:t>Русский язык: прошлое и настоящее</w:t>
            </w:r>
            <w:r>
              <w:rPr>
                <w:b/>
              </w:rPr>
              <w:t xml:space="preserve"> (13 ч)</w:t>
            </w:r>
          </w:p>
          <w:p w:rsidR="00B475DC" w:rsidRDefault="00B475DC" w:rsidP="00B475DC"/>
        </w:tc>
        <w:tc>
          <w:tcPr>
            <w:tcW w:w="529" w:type="pct"/>
          </w:tcPr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</w:tc>
        <w:tc>
          <w:tcPr>
            <w:tcW w:w="1672" w:type="pct"/>
          </w:tcPr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</w:tc>
        <w:tc>
          <w:tcPr>
            <w:tcW w:w="448" w:type="pct"/>
          </w:tcPr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</w:tc>
        <w:tc>
          <w:tcPr>
            <w:tcW w:w="447" w:type="pct"/>
          </w:tcPr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r>
              <w:t>1</w:t>
            </w:r>
          </w:p>
        </w:tc>
        <w:tc>
          <w:tcPr>
            <w:tcW w:w="1534" w:type="pct"/>
          </w:tcPr>
          <w:p w:rsidR="00B475DC" w:rsidRPr="00FD73A7" w:rsidRDefault="00B475DC" w:rsidP="00B475DC">
            <w:r>
              <w:t>Где путь прямой, там не езди по кривой. Пословицы, поговорки в современной ситуации речевого общения.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  <w:r w:rsidRPr="00B475DC">
              <w:rPr>
                <w:color w:val="000000"/>
              </w:rPr>
              <w:t>1</w:t>
            </w:r>
          </w:p>
        </w:tc>
        <w:tc>
          <w:tcPr>
            <w:tcW w:w="1672" w:type="pct"/>
            <w:vMerge w:val="restart"/>
          </w:tcPr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  <w:r w:rsidRPr="00FD73A7">
              <w:rPr>
                <w:color w:val="000000"/>
              </w:rPr>
              <w:t xml:space="preserve">распознают и понимают значение устаревших слов по указанной тематике; </w:t>
            </w:r>
          </w:p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</w:pPr>
            <w:r>
              <w:t>распознают</w:t>
            </w:r>
            <w:r w:rsidRPr="00DD06AC">
              <w:t xml:space="preserve"> слова, связанные с особенностями мировосприятия и отношений      между людьми</w:t>
            </w:r>
            <w:r>
              <w:t>;</w:t>
            </w:r>
          </w:p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</w:pPr>
            <w:r w:rsidRPr="00DD06AC">
              <w:t>р</w:t>
            </w:r>
            <w:r>
              <w:t>аспознают</w:t>
            </w:r>
            <w:r w:rsidRPr="00DD06AC">
              <w:t xml:space="preserve"> слова, называющие природные явления и растения</w:t>
            </w:r>
            <w:r>
              <w:t>;</w:t>
            </w:r>
          </w:p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</w:pPr>
          </w:p>
          <w:p w:rsidR="00B475DC" w:rsidRPr="00FD73A7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  <w:r>
              <w:t>распознают</w:t>
            </w:r>
            <w:r w:rsidRPr="00DD06AC">
              <w:t xml:space="preserve"> слова, называющие предметы и явления традиционной русской культуры</w:t>
            </w:r>
            <w:r>
              <w:t>;</w:t>
            </w:r>
          </w:p>
          <w:p w:rsidR="00B475DC" w:rsidRPr="00FD73A7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  <w:r w:rsidRPr="00FD73A7">
              <w:rPr>
                <w:color w:val="000000"/>
              </w:rPr>
              <w:t xml:space="preserve">используют словарные статьи для определения лексического значения слова; </w:t>
            </w:r>
          </w:p>
          <w:p w:rsidR="00B475DC" w:rsidRPr="00FD73A7" w:rsidRDefault="00B475DC" w:rsidP="00B475D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73A7">
              <w:rPr>
                <w:color w:val="000000"/>
              </w:rPr>
              <w:t>учатся понимать значение русских пословиц и поговорок, связанных с изученными темами</w:t>
            </w:r>
            <w:r>
              <w:rPr>
                <w:color w:val="000000"/>
              </w:rPr>
              <w:t>;</w:t>
            </w:r>
            <w:r w:rsidRPr="00FD73A7">
              <w:rPr>
                <w:color w:val="000000"/>
              </w:rPr>
              <w:t xml:space="preserve"> </w:t>
            </w:r>
          </w:p>
          <w:p w:rsidR="00B475DC" w:rsidRDefault="00B475DC" w:rsidP="00B475DC">
            <w:pPr>
              <w:rPr>
                <w:b/>
              </w:rPr>
            </w:pPr>
          </w:p>
          <w:p w:rsidR="00B475DC" w:rsidRDefault="00B475DC" w:rsidP="00B475DC"/>
          <w:p w:rsidR="00B475DC" w:rsidRDefault="00B475DC" w:rsidP="00B475DC"/>
          <w:p w:rsidR="00B475DC" w:rsidRDefault="00B475DC" w:rsidP="00B475DC">
            <w:r>
              <w:t>поиск информации о происхождении фамилии</w:t>
            </w:r>
          </w:p>
          <w:p w:rsidR="00B475DC" w:rsidRDefault="00B475DC" w:rsidP="00B475DC">
            <w:r>
              <w:t xml:space="preserve">находят сведения о старинных русских городах в различных информационных </w:t>
            </w:r>
            <w:r>
              <w:lastRenderedPageBreak/>
              <w:t>источниках</w:t>
            </w:r>
          </w:p>
          <w:p w:rsidR="00B475DC" w:rsidRDefault="00B475DC" w:rsidP="00B475DC"/>
          <w:p w:rsidR="00B475DC" w:rsidRDefault="00B475DC" w:rsidP="00B475DC">
            <w:r w:rsidRPr="00FD73A7">
              <w:t>учатся подбирать и употреблять  сравнения, эпи</w:t>
            </w:r>
            <w:r>
              <w:t xml:space="preserve">теты </w:t>
            </w:r>
            <w:r w:rsidRPr="00FD73A7">
              <w:t xml:space="preserve"> в устной и письменной речи; работают со словарем синонимов</w:t>
            </w:r>
          </w:p>
          <w:p w:rsidR="00B475DC" w:rsidRPr="00B63BE8" w:rsidRDefault="00B475DC" w:rsidP="00B475DC"/>
        </w:tc>
        <w:tc>
          <w:tcPr>
            <w:tcW w:w="448" w:type="pct"/>
          </w:tcPr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</w:tc>
        <w:tc>
          <w:tcPr>
            <w:tcW w:w="447" w:type="pct"/>
          </w:tcPr>
          <w:p w:rsidR="00B475DC" w:rsidRDefault="00B475DC" w:rsidP="00B475DC">
            <w:pPr>
              <w:autoSpaceDE w:val="0"/>
              <w:autoSpaceDN w:val="0"/>
              <w:adjustRightInd w:val="0"/>
              <w:spacing w:after="93"/>
              <w:jc w:val="both"/>
              <w:rPr>
                <w:color w:val="000000"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4" w:type="pct"/>
          </w:tcPr>
          <w:p w:rsidR="00B475DC" w:rsidRPr="00E22A6C" w:rsidRDefault="00B475DC" w:rsidP="00B475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Кто друг прямой, тот брат родной. 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 xml:space="preserve">Слова, связанные с особенностями мировосприятия и </w:t>
            </w:r>
            <w:proofErr w:type="gramStart"/>
            <w:r w:rsidRPr="002E766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ношений  между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людьми (</w:t>
            </w:r>
            <w:r w:rsidRPr="00E22A6C">
              <w:rPr>
                <w:rFonts w:ascii="Times New Roman" w:hAnsi="Times New Roman" w:cs="Times New Roman"/>
                <w:sz w:val="24"/>
                <w:szCs w:val="24"/>
              </w:rPr>
              <w:t>правда – ложь, друг – недруг, брат – братство – побратим).</w:t>
            </w:r>
          </w:p>
          <w:p w:rsidR="00B475DC" w:rsidRPr="00FD73A7" w:rsidRDefault="00B475DC" w:rsidP="00B475DC">
            <w:pPr>
              <w:jc w:val="both"/>
            </w:pP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 w:rsidRPr="00B475DC">
              <w:t>1</w:t>
            </w:r>
          </w:p>
        </w:tc>
        <w:tc>
          <w:tcPr>
            <w:tcW w:w="1672" w:type="pct"/>
            <w:vMerge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4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Дождик вымочит, а красно солнышко высушит. 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природн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явления. Образные названия солнышка, дождя.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 w:rsidRPr="00B475DC">
              <w:t>1</w:t>
            </w:r>
          </w:p>
        </w:tc>
        <w:tc>
          <w:tcPr>
            <w:tcW w:w="1672" w:type="pct"/>
            <w:vMerge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4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Сошлись два друга – мороз да вьюга. Образные названия мороза, вьюги.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 w:rsidRPr="00B475DC">
              <w:t>1</w:t>
            </w:r>
          </w:p>
        </w:tc>
        <w:tc>
          <w:tcPr>
            <w:tcW w:w="1672" w:type="pct"/>
            <w:vMerge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4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 без крыльев летает. Образные названия ветра.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 w:rsidRPr="00B475DC">
              <w:t>1</w:t>
            </w:r>
          </w:p>
        </w:tc>
        <w:tc>
          <w:tcPr>
            <w:tcW w:w="1672" w:type="pct"/>
            <w:vMerge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4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Какой лес без чудес. Образные названия растений.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 w:rsidRPr="00B475DC">
              <w:t>1</w:t>
            </w:r>
          </w:p>
        </w:tc>
        <w:tc>
          <w:tcPr>
            <w:tcW w:w="1672" w:type="pct"/>
            <w:vMerge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4" w:type="pct"/>
          </w:tcPr>
          <w:p w:rsidR="00B475DC" w:rsidRPr="00E22A6C" w:rsidRDefault="00B475DC" w:rsidP="00B475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Дело мастера боится.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 xml:space="preserve">лова, называющие занятия </w:t>
            </w:r>
            <w:r w:rsidRPr="00E22A6C">
              <w:rPr>
                <w:rFonts w:ascii="Times New Roman" w:hAnsi="Times New Roman" w:cs="Times New Roman"/>
                <w:sz w:val="24"/>
                <w:szCs w:val="24"/>
              </w:rPr>
              <w:t xml:space="preserve">людей (ямщик, извозчик, коробейник, лавочник). </w:t>
            </w:r>
          </w:p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 w:rsidRPr="00B475DC">
              <w:t>1</w:t>
            </w:r>
          </w:p>
        </w:tc>
        <w:tc>
          <w:tcPr>
            <w:tcW w:w="1672" w:type="pct"/>
            <w:vMerge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34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Проектное задание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>: «Откуда в русском языке эта фамилия»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 w:rsidRPr="00B475DC">
              <w:t>1</w:t>
            </w:r>
          </w:p>
        </w:tc>
        <w:tc>
          <w:tcPr>
            <w:tcW w:w="1672" w:type="pct"/>
            <w:vMerge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34" w:type="pct"/>
          </w:tcPr>
          <w:p w:rsidR="00B475DC" w:rsidRPr="00E22A6C" w:rsidRDefault="00B475DC" w:rsidP="00B475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Заиграйте мои гусли.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>лова, называющие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зыкальные </w:t>
            </w:r>
            <w:r w:rsidRPr="00E22A6C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</w:t>
            </w:r>
            <w:r w:rsidRPr="00E22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(балалайка, гусли, гармонь). </w:t>
            </w:r>
          </w:p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 w:rsidRPr="00B475DC">
              <w:lastRenderedPageBreak/>
              <w:t>1</w:t>
            </w:r>
          </w:p>
        </w:tc>
        <w:tc>
          <w:tcPr>
            <w:tcW w:w="1672" w:type="pct"/>
            <w:vMerge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34" w:type="pct"/>
          </w:tcPr>
          <w:p w:rsidR="00B475DC" w:rsidRPr="002E766B" w:rsidRDefault="00B475DC" w:rsidP="00B475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ни город, то норов.</w:t>
            </w:r>
            <w:r w:rsidRPr="002E766B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старинных русских городов, сведения о происхождении этих названий.</w:t>
            </w:r>
          </w:p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34" w:type="pct"/>
          </w:tcPr>
          <w:p w:rsidR="00B475DC" w:rsidRDefault="00B475DC" w:rsidP="00B475D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земли ясно солнце, у человека – слово.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Эпитеты и сравнения. Списывание отрывка фольклорного текста с творческим заданием.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Pr="00FD73A7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1534" w:type="pct"/>
          </w:tcPr>
          <w:p w:rsidR="00B475DC" w:rsidRPr="00FD73A7" w:rsidRDefault="00B475DC" w:rsidP="00B475DC">
            <w:pPr>
              <w:jc w:val="both"/>
              <w:rPr>
                <w:bCs/>
                <w:color w:val="000000"/>
              </w:rPr>
            </w:pPr>
            <w:r w:rsidRPr="00FD73A7">
              <w:rPr>
                <w:bCs/>
                <w:color w:val="000000"/>
              </w:rPr>
              <w:t xml:space="preserve">Проектное задание: </w:t>
            </w:r>
            <w:r w:rsidRPr="002E766B">
              <w:t>«История моего имени и фамилии»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</w:tcPr>
          <w:p w:rsidR="00B475DC" w:rsidRPr="00FD73A7" w:rsidRDefault="00B475DC" w:rsidP="00B475DC">
            <w:pPr>
              <w:jc w:val="both"/>
            </w:pPr>
            <w:r>
              <w:t>поиск  информации в словарях о происхождении слов</w:t>
            </w: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1534" w:type="pct"/>
          </w:tcPr>
          <w:p w:rsidR="00B475DC" w:rsidRPr="00FD73A7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Контрольная работа по разделу «Русский язык: прошлое и настоящее»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</w:tcPr>
          <w:p w:rsidR="00B475DC" w:rsidRPr="00FD73A7" w:rsidRDefault="00B475DC" w:rsidP="00B475DC">
            <w:pPr>
              <w:jc w:val="both"/>
            </w:pPr>
            <w:r>
              <w:t>выполняют контрольную работу</w:t>
            </w: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534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 w:rsidRPr="007B2371">
              <w:rPr>
                <w:b/>
              </w:rPr>
              <w:t>Язык в действии</w:t>
            </w:r>
            <w:r>
              <w:rPr>
                <w:b/>
              </w:rPr>
              <w:t xml:space="preserve"> (10 ч)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</w:p>
        </w:tc>
        <w:tc>
          <w:tcPr>
            <w:tcW w:w="1672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Pr="00FD73A7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1534" w:type="pct"/>
          </w:tcPr>
          <w:p w:rsidR="00B475DC" w:rsidRPr="00FD73A7" w:rsidRDefault="00B475DC" w:rsidP="00B475DC">
            <w:pPr>
              <w:jc w:val="both"/>
              <w:rPr>
                <w:bCs/>
                <w:color w:val="000000"/>
              </w:rPr>
            </w:pPr>
            <w:r w:rsidRPr="00FD73A7">
              <w:rPr>
                <w:bCs/>
                <w:color w:val="000000"/>
              </w:rPr>
              <w:t>Как правильно произносить слова.</w:t>
            </w:r>
            <w:r>
              <w:rPr>
                <w:bCs/>
                <w:color w:val="000000"/>
              </w:rPr>
              <w:t xml:space="preserve"> </w:t>
            </w:r>
          </w:p>
          <w:p w:rsidR="00B475DC" w:rsidRPr="00FD73A7" w:rsidRDefault="00B475DC" w:rsidP="00B475DC">
            <w:pPr>
              <w:jc w:val="both"/>
              <w:rPr>
                <w:b/>
              </w:rPr>
            </w:pP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</w:tcPr>
          <w:p w:rsidR="00B475DC" w:rsidRPr="00FD73A7" w:rsidRDefault="00B475DC" w:rsidP="00B475DC">
            <w:pPr>
              <w:jc w:val="both"/>
            </w:pPr>
            <w:r w:rsidRPr="00FD73A7">
              <w:t>работают со словарем ударений</w:t>
            </w: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Pr="00FD73A7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1534" w:type="pct"/>
          </w:tcPr>
          <w:p w:rsidR="00B475DC" w:rsidRPr="00FD73A7" w:rsidRDefault="00B475DC" w:rsidP="00B475D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Для чего нужны суффиксы. </w:t>
            </w:r>
            <w:r w:rsidRPr="007B75D7">
              <w:t>Многообразие суффиксов как спе</w:t>
            </w:r>
            <w:r>
              <w:t>цифика русского языка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 w:val="restart"/>
          </w:tcPr>
          <w:p w:rsidR="00B475DC" w:rsidRDefault="00B475DC" w:rsidP="00B475DC">
            <w:pPr>
              <w:jc w:val="both"/>
            </w:pPr>
            <w:r>
              <w:t xml:space="preserve">учатся </w:t>
            </w:r>
            <w:r w:rsidRPr="00DD06AC">
              <w:t>различать по суффиксам различные оттенки значения слов</w:t>
            </w:r>
            <w:r>
              <w:t>;</w:t>
            </w:r>
          </w:p>
          <w:p w:rsidR="00B475DC" w:rsidRDefault="00B475DC" w:rsidP="00B475DC">
            <w:pPr>
              <w:jc w:val="both"/>
            </w:pPr>
          </w:p>
          <w:p w:rsidR="00B475DC" w:rsidRDefault="00B475DC" w:rsidP="00B475DC">
            <w:pPr>
              <w:jc w:val="both"/>
            </w:pPr>
          </w:p>
          <w:p w:rsidR="00B475DC" w:rsidRDefault="00B475DC" w:rsidP="00B475DC">
            <w:pPr>
              <w:jc w:val="both"/>
            </w:pPr>
            <w:r>
              <w:t xml:space="preserve">учатся </w:t>
            </w:r>
            <w:r w:rsidRPr="00DD06AC">
              <w:t>различать существительные, имеющие только форму единственного или только форму множественного числа</w:t>
            </w:r>
            <w:r>
              <w:t>;</w:t>
            </w:r>
          </w:p>
          <w:p w:rsidR="00B475DC" w:rsidRDefault="00B475DC" w:rsidP="00B475DC">
            <w:pPr>
              <w:jc w:val="both"/>
            </w:pPr>
          </w:p>
          <w:p w:rsidR="00B475DC" w:rsidRDefault="00B475DC" w:rsidP="00B475DC">
            <w:pPr>
              <w:jc w:val="both"/>
            </w:pPr>
          </w:p>
          <w:p w:rsidR="00B475DC" w:rsidRPr="00853F3F" w:rsidRDefault="00B475DC" w:rsidP="00B475DC">
            <w:pPr>
              <w:jc w:val="both"/>
            </w:pPr>
            <w:r w:rsidRPr="00853F3F">
              <w:t>учатся 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      </w:r>
          </w:p>
          <w:p w:rsidR="00B475DC" w:rsidRDefault="00B475DC" w:rsidP="00B475DC">
            <w:pPr>
              <w:jc w:val="both"/>
            </w:pPr>
          </w:p>
          <w:p w:rsidR="00B475DC" w:rsidRDefault="00B475DC" w:rsidP="00B475DC">
            <w:pPr>
              <w:jc w:val="both"/>
            </w:pPr>
          </w:p>
          <w:p w:rsidR="00B475DC" w:rsidRPr="00853F3F" w:rsidRDefault="00B475DC" w:rsidP="00B475DC">
            <w:pPr>
              <w:jc w:val="both"/>
            </w:pPr>
            <w:r w:rsidRPr="00853F3F">
              <w:lastRenderedPageBreak/>
              <w:t>учатся редактировать письменный  текст с целью исправления грамматических и орфографических ошибок</w:t>
            </w: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Pr="00FD73A7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</w:p>
        </w:tc>
        <w:tc>
          <w:tcPr>
            <w:tcW w:w="1534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Изложение по рассказу </w:t>
            </w:r>
            <w:proofErr w:type="spellStart"/>
            <w:r>
              <w:rPr>
                <w:bCs/>
                <w:color w:val="000000"/>
              </w:rPr>
              <w:t>Л.Толстого</w:t>
            </w:r>
            <w:proofErr w:type="spellEnd"/>
            <w:r>
              <w:rPr>
                <w:bCs/>
                <w:color w:val="000000"/>
              </w:rPr>
              <w:t xml:space="preserve"> «Котенок»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Pr="00FD73A7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Pr="00FD73A7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Pr="00FD73A7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  <w:tc>
          <w:tcPr>
            <w:tcW w:w="1534" w:type="pct"/>
          </w:tcPr>
          <w:p w:rsidR="00B475DC" w:rsidRDefault="00B475DC" w:rsidP="00B475D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Какие особенности рода имён существительных есть в русском языке.</w:t>
            </w:r>
            <w:r w:rsidRPr="007B75D7">
              <w:t xml:space="preserve"> Специфика грамматических кат</w:t>
            </w:r>
            <w:r>
              <w:t>егорий русского языка.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</w:p>
        </w:tc>
        <w:tc>
          <w:tcPr>
            <w:tcW w:w="1534" w:type="pct"/>
          </w:tcPr>
          <w:p w:rsidR="00B475DC" w:rsidRDefault="00B475DC" w:rsidP="00B475D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 ли имена существительные «умеют» изменяться по числам.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</w:t>
            </w:r>
          </w:p>
        </w:tc>
        <w:tc>
          <w:tcPr>
            <w:tcW w:w="1534" w:type="pct"/>
          </w:tcPr>
          <w:p w:rsidR="00B475DC" w:rsidRPr="007229B4" w:rsidRDefault="00B475DC" w:rsidP="00B475DC">
            <w:pPr>
              <w:rPr>
                <w:bCs/>
                <w:color w:val="000000"/>
              </w:rPr>
            </w:pPr>
            <w:r w:rsidRPr="007229B4">
              <w:rPr>
                <w:bCs/>
                <w:color w:val="000000"/>
              </w:rPr>
              <w:t>Как изменяются имена существительные во множественном числе</w:t>
            </w:r>
            <w:r>
              <w:rPr>
                <w:bCs/>
                <w:color w:val="000000"/>
              </w:rPr>
              <w:t>?</w:t>
            </w:r>
            <w:r w:rsidRPr="007229B4">
              <w:t xml:space="preserve"> Словоизменение отдельных форм множественного числа имен существительных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20</w:t>
            </w:r>
          </w:p>
        </w:tc>
        <w:tc>
          <w:tcPr>
            <w:tcW w:w="1534" w:type="pct"/>
          </w:tcPr>
          <w:p w:rsidR="00B475DC" w:rsidRPr="007229B4" w:rsidRDefault="00B475DC" w:rsidP="00B475DC">
            <w:pPr>
              <w:rPr>
                <w:bCs/>
                <w:color w:val="000000"/>
              </w:rPr>
            </w:pPr>
            <w:r>
              <w:t>Редактирование</w:t>
            </w:r>
            <w:r w:rsidRPr="007229B4">
              <w:t xml:space="preserve"> письм</w:t>
            </w:r>
            <w:r>
              <w:t>енных</w:t>
            </w:r>
            <w:r w:rsidRPr="007229B4">
              <w:t xml:space="preserve">  текст</w:t>
            </w:r>
            <w:r>
              <w:t>ов</w:t>
            </w:r>
            <w:r w:rsidRPr="007229B4">
              <w:t xml:space="preserve"> с целью исправления грамматических и орфографических ошибок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21</w:t>
            </w:r>
          </w:p>
        </w:tc>
        <w:tc>
          <w:tcPr>
            <w:tcW w:w="1534" w:type="pct"/>
          </w:tcPr>
          <w:p w:rsidR="00B475DC" w:rsidRDefault="00B475DC" w:rsidP="00B475DC">
            <w:r>
              <w:t xml:space="preserve">Зачем в русском языке такие разные предлоги? </w:t>
            </w:r>
            <w:r w:rsidRPr="00FB652C">
              <w:t>Нормы правильного и точного употребления предлогов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 w:val="restart"/>
          </w:tcPr>
          <w:p w:rsidR="00B475DC" w:rsidRDefault="00B475DC" w:rsidP="00B475DC">
            <w:pPr>
              <w:jc w:val="both"/>
            </w:pPr>
          </w:p>
          <w:p w:rsidR="00B475DC" w:rsidRDefault="00B475DC" w:rsidP="00B475DC">
            <w:pPr>
              <w:jc w:val="both"/>
            </w:pPr>
            <w:r>
              <w:t xml:space="preserve">учатся </w:t>
            </w:r>
            <w:r w:rsidRPr="00DD06AC">
              <w:t>владеть нормами правильного и точного употребления предлогов</w:t>
            </w: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</w:t>
            </w:r>
          </w:p>
        </w:tc>
        <w:tc>
          <w:tcPr>
            <w:tcW w:w="1534" w:type="pct"/>
          </w:tcPr>
          <w:p w:rsidR="00B475DC" w:rsidRDefault="00B475DC" w:rsidP="00B475DC">
            <w:r>
              <w:t>Восстановление деформированного теста «Зяблик с колечком» (По Н. Сладкову) с творческими дополнениями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</w:t>
            </w:r>
          </w:p>
        </w:tc>
        <w:tc>
          <w:tcPr>
            <w:tcW w:w="1534" w:type="pct"/>
          </w:tcPr>
          <w:p w:rsidR="00B475DC" w:rsidRDefault="00B475DC" w:rsidP="00B475DC">
            <w:r>
              <w:t xml:space="preserve"> Контрольная работа  по разделу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</w:tcPr>
          <w:p w:rsidR="00B475DC" w:rsidRDefault="00B475DC" w:rsidP="00B475DC">
            <w:pPr>
              <w:jc w:val="both"/>
            </w:pPr>
            <w:r>
              <w:t xml:space="preserve">выполняют </w:t>
            </w:r>
            <w:proofErr w:type="spellStart"/>
            <w:r>
              <w:t>конрольную</w:t>
            </w:r>
            <w:proofErr w:type="spellEnd"/>
            <w:r>
              <w:t xml:space="preserve">  работу</w:t>
            </w: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534" w:type="pct"/>
          </w:tcPr>
          <w:p w:rsidR="00B475DC" w:rsidRPr="00DD06AC" w:rsidRDefault="00B475DC" w:rsidP="00B475D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6AC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речи и текста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ч)</w:t>
            </w:r>
          </w:p>
          <w:p w:rsidR="00B475DC" w:rsidRDefault="00B475DC" w:rsidP="00B475DC"/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</w:p>
        </w:tc>
        <w:tc>
          <w:tcPr>
            <w:tcW w:w="1672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</w:t>
            </w:r>
          </w:p>
        </w:tc>
        <w:tc>
          <w:tcPr>
            <w:tcW w:w="1534" w:type="pct"/>
          </w:tcPr>
          <w:p w:rsidR="00B475DC" w:rsidRPr="00AE0981" w:rsidRDefault="00B475DC" w:rsidP="00B475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981">
              <w:rPr>
                <w:rFonts w:ascii="Times New Roman" w:hAnsi="Times New Roman" w:cs="Times New Roman"/>
                <w:sz w:val="24"/>
                <w:szCs w:val="24"/>
              </w:rPr>
              <w:t>Особенности устного выступления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 w:val="restart"/>
          </w:tcPr>
          <w:p w:rsidR="00B475DC" w:rsidRDefault="00B475DC" w:rsidP="00B475DC">
            <w:pPr>
              <w:jc w:val="both"/>
            </w:pPr>
            <w:r>
              <w:t xml:space="preserve">учатся </w:t>
            </w:r>
            <w:r w:rsidRPr="00DD06AC">
              <w:t>строить устные сообщения различных видов: развернутый ответ, ответ-добавление, комментирование ответа или работы одноклассника, мини-доклад;</w:t>
            </w:r>
          </w:p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534" w:type="pct"/>
          </w:tcPr>
          <w:p w:rsidR="00B475DC" w:rsidRPr="000F1789" w:rsidRDefault="00B475DC" w:rsidP="00B475DC">
            <w:pPr>
              <w:pStyle w:val="TableParagraph"/>
              <w:rPr>
                <w:sz w:val="24"/>
                <w:szCs w:val="24"/>
              </w:rPr>
            </w:pPr>
            <w:r w:rsidRPr="000F1789">
              <w:rPr>
                <w:sz w:val="24"/>
                <w:szCs w:val="24"/>
              </w:rPr>
              <w:t>Создание мини-доклада о народном промысле «Дымковская игрушка»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1534" w:type="pct"/>
          </w:tcPr>
          <w:p w:rsidR="00B475DC" w:rsidRPr="00AE0981" w:rsidRDefault="00B475DC" w:rsidP="00B475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текста. Текст - рассуждение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 w:val="restart"/>
          </w:tcPr>
          <w:p w:rsidR="00B475DC" w:rsidRDefault="00B475DC" w:rsidP="00B475DC">
            <w:pPr>
              <w:jc w:val="both"/>
            </w:pPr>
            <w:r>
              <w:t xml:space="preserve"> </w:t>
            </w:r>
            <w:r w:rsidRPr="00FD73A7">
              <w:t>знакомятся со структурой текста рассуждения;</w:t>
            </w:r>
          </w:p>
          <w:p w:rsidR="00B475DC" w:rsidRDefault="00B475DC" w:rsidP="00B475DC">
            <w:pPr>
              <w:jc w:val="both"/>
            </w:pPr>
          </w:p>
          <w:p w:rsidR="00B475DC" w:rsidRDefault="00B475DC" w:rsidP="00B475DC">
            <w:pPr>
              <w:jc w:val="both"/>
            </w:pPr>
            <w:r>
              <w:t xml:space="preserve">учатся </w:t>
            </w:r>
            <w:r w:rsidRPr="00DD06AC">
              <w:t>создавать тексты-рассуждения с использованием различных способов аргументации</w:t>
            </w: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</w:t>
            </w:r>
          </w:p>
        </w:tc>
        <w:tc>
          <w:tcPr>
            <w:tcW w:w="1534" w:type="pct"/>
          </w:tcPr>
          <w:p w:rsidR="00B475DC" w:rsidRPr="006B5C10" w:rsidRDefault="00B475DC" w:rsidP="00B475DC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5C10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по пословице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 солнышке тепло, при матушке </w:t>
            </w:r>
            <w:r w:rsidRPr="006B5C10">
              <w:rPr>
                <w:rFonts w:ascii="Times New Roman" w:hAnsi="Times New Roman" w:cs="Times New Roman"/>
                <w:sz w:val="24"/>
                <w:szCs w:val="24"/>
              </w:rPr>
              <w:t>добро» с использованием различных способов аргументации</w:t>
            </w:r>
          </w:p>
          <w:p w:rsidR="00B475DC" w:rsidRDefault="00B475DC" w:rsidP="00B475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</w:p>
        </w:tc>
        <w:tc>
          <w:tcPr>
            <w:tcW w:w="1534" w:type="pct"/>
          </w:tcPr>
          <w:p w:rsidR="00B475DC" w:rsidRDefault="00B475DC" w:rsidP="00B475DC">
            <w:pPr>
              <w:pStyle w:val="ConsPlusNormal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редактировать тексты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 w:val="restart"/>
          </w:tcPr>
          <w:p w:rsidR="00B475DC" w:rsidRDefault="00B475DC" w:rsidP="00B475DC">
            <w:pPr>
              <w:jc w:val="both"/>
            </w:pPr>
          </w:p>
          <w:p w:rsidR="00B475DC" w:rsidRPr="008C149C" w:rsidRDefault="00B475DC" w:rsidP="00B475DC">
            <w:pPr>
              <w:jc w:val="both"/>
            </w:pPr>
            <w:r w:rsidRPr="008C149C">
              <w:t>учатся редактировать собственные тексты с целью совершенствования их содержания и формы</w:t>
            </w: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</w:t>
            </w:r>
          </w:p>
        </w:tc>
        <w:tc>
          <w:tcPr>
            <w:tcW w:w="1534" w:type="pct"/>
          </w:tcPr>
          <w:p w:rsidR="00B475DC" w:rsidRPr="00E71C25" w:rsidRDefault="00B475DC" w:rsidP="00B475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71C25">
              <w:rPr>
                <w:rFonts w:ascii="Times New Roman" w:hAnsi="Times New Roman" w:cs="Times New Roman"/>
                <w:sz w:val="24"/>
                <w:szCs w:val="24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</w:p>
        </w:tc>
        <w:tc>
          <w:tcPr>
            <w:tcW w:w="1534" w:type="pct"/>
          </w:tcPr>
          <w:p w:rsidR="00B475DC" w:rsidRPr="00E22621" w:rsidRDefault="00B475DC" w:rsidP="00B475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22621">
              <w:rPr>
                <w:rFonts w:ascii="Times New Roman" w:hAnsi="Times New Roman" w:cs="Times New Roman"/>
                <w:sz w:val="24"/>
                <w:szCs w:val="24"/>
              </w:rPr>
              <w:t>Текст – повествование. Структура текста.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 w:val="restart"/>
          </w:tcPr>
          <w:p w:rsidR="00B475DC" w:rsidRDefault="00B475DC" w:rsidP="00B475DC">
            <w:pPr>
              <w:jc w:val="both"/>
            </w:pPr>
            <w:r w:rsidRPr="00131BAA">
              <w:t xml:space="preserve">учатся определять тему текста, основную мысль; определять опорные (ключевые) </w:t>
            </w:r>
            <w:r w:rsidRPr="00131BAA">
              <w:lastRenderedPageBreak/>
              <w:t>слова в тексте; на осно</w:t>
            </w:r>
            <w:r>
              <w:t>ве опорных слов создавать текст;</w:t>
            </w:r>
          </w:p>
          <w:p w:rsidR="00B475DC" w:rsidRDefault="00B475DC" w:rsidP="00B475DC">
            <w:pPr>
              <w:jc w:val="both"/>
            </w:pPr>
          </w:p>
          <w:p w:rsidR="00B475DC" w:rsidRDefault="00B475DC" w:rsidP="00B475DC">
            <w:pPr>
              <w:jc w:val="both"/>
            </w:pPr>
            <w:r w:rsidRPr="00F91BA9">
              <w:t>учатся оценивать устные и письменные речевые высказывания с точки зрения точного, уместного и выразительного словоупотребления</w:t>
            </w:r>
            <w:r>
              <w:t>;</w:t>
            </w:r>
          </w:p>
          <w:p w:rsidR="00B475DC" w:rsidRDefault="00B475DC" w:rsidP="00B475DC">
            <w:pPr>
              <w:jc w:val="both"/>
            </w:pPr>
          </w:p>
          <w:p w:rsidR="00B475DC" w:rsidRPr="00F91BA9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Pr="00131BAA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Pr="00131BAA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30</w:t>
            </w:r>
          </w:p>
        </w:tc>
        <w:tc>
          <w:tcPr>
            <w:tcW w:w="1534" w:type="pct"/>
          </w:tcPr>
          <w:p w:rsidR="00B475DC" w:rsidRPr="00E22621" w:rsidRDefault="00B475DC" w:rsidP="00B475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  <w:r w:rsidRPr="00E22621">
              <w:rPr>
                <w:rFonts w:ascii="Times New Roman" w:hAnsi="Times New Roman" w:cs="Times New Roman"/>
                <w:sz w:val="24"/>
                <w:szCs w:val="24"/>
              </w:rPr>
              <w:t>Создание заметки о путешествии по городам России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31</w:t>
            </w:r>
          </w:p>
        </w:tc>
        <w:tc>
          <w:tcPr>
            <w:tcW w:w="1534" w:type="pct"/>
          </w:tcPr>
          <w:p w:rsidR="00B475DC" w:rsidRPr="00E22621" w:rsidRDefault="00B475DC" w:rsidP="00B475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  <w:r w:rsidRPr="00E22621">
              <w:rPr>
                <w:rFonts w:ascii="Times New Roman" w:hAnsi="Times New Roman" w:cs="Times New Roman"/>
                <w:sz w:val="24"/>
                <w:szCs w:val="24"/>
              </w:rPr>
              <w:t>Создание заметки о посещении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краеведческого </w:t>
            </w:r>
            <w:r w:rsidRPr="00E22621">
              <w:rPr>
                <w:rFonts w:ascii="Times New Roman" w:hAnsi="Times New Roman" w:cs="Times New Roman"/>
                <w:sz w:val="24"/>
                <w:szCs w:val="24"/>
              </w:rPr>
              <w:t xml:space="preserve"> музея.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</w:t>
            </w:r>
          </w:p>
        </w:tc>
        <w:tc>
          <w:tcPr>
            <w:tcW w:w="1534" w:type="pct"/>
          </w:tcPr>
          <w:p w:rsidR="00B475DC" w:rsidRPr="00F91BA9" w:rsidRDefault="00B475DC" w:rsidP="00B475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тему «Как я провёл выходной день».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  <w:vMerge/>
          </w:tcPr>
          <w:p w:rsidR="00B475DC" w:rsidRDefault="00B475DC" w:rsidP="00B475DC">
            <w:pPr>
              <w:jc w:val="both"/>
            </w:pP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  <w:tr w:rsidR="00B475DC" w:rsidRPr="00FD73A7" w:rsidTr="00B475DC">
        <w:trPr>
          <w:trHeight w:val="609"/>
        </w:trPr>
        <w:tc>
          <w:tcPr>
            <w:tcW w:w="371" w:type="pct"/>
          </w:tcPr>
          <w:p w:rsidR="00B475DC" w:rsidRDefault="00B475DC" w:rsidP="00B475D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</w:t>
            </w:r>
          </w:p>
        </w:tc>
        <w:tc>
          <w:tcPr>
            <w:tcW w:w="1534" w:type="pct"/>
          </w:tcPr>
          <w:p w:rsidR="00B475DC" w:rsidRPr="005A7CC7" w:rsidRDefault="00B475DC" w:rsidP="00B475D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CC7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контрольная работа</w:t>
            </w:r>
          </w:p>
        </w:tc>
        <w:tc>
          <w:tcPr>
            <w:tcW w:w="529" w:type="pct"/>
          </w:tcPr>
          <w:p w:rsidR="00B475DC" w:rsidRPr="00B475DC" w:rsidRDefault="00B475DC" w:rsidP="00B475DC">
            <w:pPr>
              <w:jc w:val="both"/>
            </w:pPr>
            <w:r>
              <w:t>1</w:t>
            </w:r>
          </w:p>
        </w:tc>
        <w:tc>
          <w:tcPr>
            <w:tcW w:w="1672" w:type="pct"/>
          </w:tcPr>
          <w:p w:rsidR="00B475DC" w:rsidRDefault="00B475DC" w:rsidP="00B475DC">
            <w:pPr>
              <w:jc w:val="both"/>
            </w:pPr>
            <w:r>
              <w:t>выполняют итоговую работу</w:t>
            </w:r>
          </w:p>
        </w:tc>
        <w:tc>
          <w:tcPr>
            <w:tcW w:w="448" w:type="pct"/>
          </w:tcPr>
          <w:p w:rsidR="00B475DC" w:rsidRDefault="00B475DC" w:rsidP="00B475DC">
            <w:pPr>
              <w:jc w:val="both"/>
            </w:pPr>
          </w:p>
        </w:tc>
        <w:tc>
          <w:tcPr>
            <w:tcW w:w="447" w:type="pct"/>
          </w:tcPr>
          <w:p w:rsidR="00B475DC" w:rsidRDefault="00B475DC" w:rsidP="00B475DC">
            <w:pPr>
              <w:jc w:val="both"/>
            </w:pPr>
          </w:p>
        </w:tc>
      </w:tr>
    </w:tbl>
    <w:p w:rsidR="00B475DC" w:rsidRDefault="00B475DC"/>
    <w:sectPr w:rsidR="00B475DC" w:rsidSect="00A40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C9B"/>
    <w:multiLevelType w:val="multilevel"/>
    <w:tmpl w:val="AB58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12CA7"/>
    <w:multiLevelType w:val="multilevel"/>
    <w:tmpl w:val="80FCE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2C31A4"/>
    <w:multiLevelType w:val="hybridMultilevel"/>
    <w:tmpl w:val="1B38AF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ABB0C36"/>
    <w:multiLevelType w:val="multilevel"/>
    <w:tmpl w:val="4EE2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CF401D"/>
    <w:multiLevelType w:val="multilevel"/>
    <w:tmpl w:val="B22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D53831"/>
    <w:multiLevelType w:val="multilevel"/>
    <w:tmpl w:val="008C6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350FF8"/>
    <w:multiLevelType w:val="hybridMultilevel"/>
    <w:tmpl w:val="C3064BC2"/>
    <w:lvl w:ilvl="0" w:tplc="D250D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80F43"/>
    <w:multiLevelType w:val="multilevel"/>
    <w:tmpl w:val="3FF64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071657"/>
    <w:multiLevelType w:val="multilevel"/>
    <w:tmpl w:val="9F063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9679B5"/>
    <w:multiLevelType w:val="multilevel"/>
    <w:tmpl w:val="D520E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1330C4"/>
    <w:multiLevelType w:val="multilevel"/>
    <w:tmpl w:val="1D7C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F224DD"/>
    <w:multiLevelType w:val="hybridMultilevel"/>
    <w:tmpl w:val="BF18A7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5BD5A2F"/>
    <w:multiLevelType w:val="hybridMultilevel"/>
    <w:tmpl w:val="2B8AD49A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 w15:restartNumberingAfterBreak="0">
    <w:nsid w:val="6B18385D"/>
    <w:multiLevelType w:val="multilevel"/>
    <w:tmpl w:val="EF8A3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3904D0"/>
    <w:multiLevelType w:val="multilevel"/>
    <w:tmpl w:val="7FD8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306CE7"/>
    <w:multiLevelType w:val="multilevel"/>
    <w:tmpl w:val="2C807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8D3EF8"/>
    <w:multiLevelType w:val="hybridMultilevel"/>
    <w:tmpl w:val="DAEAF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12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9"/>
  </w:num>
  <w:num w:numId="10">
    <w:abstractNumId w:val="13"/>
  </w:num>
  <w:num w:numId="11">
    <w:abstractNumId w:val="5"/>
  </w:num>
  <w:num w:numId="12">
    <w:abstractNumId w:val="14"/>
  </w:num>
  <w:num w:numId="13">
    <w:abstractNumId w:val="0"/>
  </w:num>
  <w:num w:numId="14">
    <w:abstractNumId w:val="10"/>
  </w:num>
  <w:num w:numId="15">
    <w:abstractNumId w:val="7"/>
  </w:num>
  <w:num w:numId="16">
    <w:abstractNumId w:val="1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12"/>
    <w:rsid w:val="00003A18"/>
    <w:rsid w:val="00272B18"/>
    <w:rsid w:val="00352C68"/>
    <w:rsid w:val="0055275A"/>
    <w:rsid w:val="005704AD"/>
    <w:rsid w:val="00642AF2"/>
    <w:rsid w:val="00673E5C"/>
    <w:rsid w:val="006C08ED"/>
    <w:rsid w:val="006E21DF"/>
    <w:rsid w:val="00741FDE"/>
    <w:rsid w:val="00761230"/>
    <w:rsid w:val="00915306"/>
    <w:rsid w:val="00A40A12"/>
    <w:rsid w:val="00AD53BA"/>
    <w:rsid w:val="00B475DC"/>
    <w:rsid w:val="00D06561"/>
    <w:rsid w:val="00DB5A1D"/>
    <w:rsid w:val="00E8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45FB9"/>
  <w15:docId w15:val="{D22AA0A2-3D87-4087-911A-CA645F16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A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0A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5704AD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5704A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612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61230"/>
    <w:pPr>
      <w:widowControl w:val="0"/>
      <w:suppressAutoHyphens w:val="0"/>
      <w:autoSpaceDE w:val="0"/>
      <w:autoSpaceDN w:val="0"/>
    </w:pPr>
    <w:rPr>
      <w:sz w:val="22"/>
      <w:szCs w:val="22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741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FDE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B475DC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B475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55275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5">
    <w:name w:val="c5"/>
    <w:basedOn w:val="a"/>
    <w:rsid w:val="00642AF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6">
    <w:name w:val="c56"/>
    <w:basedOn w:val="a0"/>
    <w:rsid w:val="00642AF2"/>
  </w:style>
  <w:style w:type="character" w:customStyle="1" w:styleId="c20">
    <w:name w:val="c20"/>
    <w:basedOn w:val="a0"/>
    <w:rsid w:val="00642AF2"/>
  </w:style>
  <w:style w:type="paragraph" w:customStyle="1" w:styleId="c2">
    <w:name w:val="c2"/>
    <w:basedOn w:val="a"/>
    <w:rsid w:val="00642AF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rsid w:val="00642AF2"/>
  </w:style>
  <w:style w:type="character" w:customStyle="1" w:styleId="c35">
    <w:name w:val="c35"/>
    <w:basedOn w:val="a0"/>
    <w:rsid w:val="00642AF2"/>
  </w:style>
  <w:style w:type="paragraph" w:customStyle="1" w:styleId="c27">
    <w:name w:val="c27"/>
    <w:basedOn w:val="a"/>
    <w:rsid w:val="00642AF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8">
    <w:name w:val="c8"/>
    <w:basedOn w:val="a0"/>
    <w:rsid w:val="006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19</Pages>
  <Words>4324</Words>
  <Characters>24652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Залесова С.В.</dc:creator>
  <cp:lastModifiedBy>кабинет 203</cp:lastModifiedBy>
  <cp:revision>9</cp:revision>
  <cp:lastPrinted>2019-08-29T14:16:00Z</cp:lastPrinted>
  <dcterms:created xsi:type="dcterms:W3CDTF">2019-08-29T13:14:00Z</dcterms:created>
  <dcterms:modified xsi:type="dcterms:W3CDTF">2022-01-24T16:12:00Z</dcterms:modified>
</cp:coreProperties>
</file>